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51" w:rsidRDefault="00564451" w:rsidP="00C35758">
      <w:pPr>
        <w:jc w:val="center"/>
        <w:outlineLvl w:val="0"/>
        <w:rPr>
          <w:sz w:val="28"/>
          <w:szCs w:val="28"/>
        </w:rPr>
      </w:pPr>
    </w:p>
    <w:p w:rsidR="00C35758" w:rsidRPr="00977831" w:rsidRDefault="00C35758" w:rsidP="00C35758">
      <w:pPr>
        <w:jc w:val="center"/>
        <w:outlineLvl w:val="0"/>
      </w:pPr>
      <w:r w:rsidRPr="00977831">
        <w:t>РОССИЙСКАЯ ФЕДЕРАЦИЯ</w:t>
      </w:r>
    </w:p>
    <w:p w:rsidR="00C35758" w:rsidRPr="00977831" w:rsidRDefault="00C35758" w:rsidP="00C35758">
      <w:pPr>
        <w:jc w:val="center"/>
      </w:pPr>
      <w:r w:rsidRPr="00977831">
        <w:t>ИРКУТСКАЯ ОБЛАСТЬ</w:t>
      </w:r>
    </w:p>
    <w:p w:rsidR="00C35758" w:rsidRPr="00977831" w:rsidRDefault="00C35758" w:rsidP="00C35758">
      <w:pPr>
        <w:jc w:val="center"/>
      </w:pPr>
      <w:r w:rsidRPr="00977831">
        <w:t>УСТЬ-ИЛИМСКИЙ РАЙОН</w:t>
      </w:r>
    </w:p>
    <w:p w:rsidR="00C35758" w:rsidRPr="00977831" w:rsidRDefault="00C35758" w:rsidP="00C35758">
      <w:pPr>
        <w:jc w:val="center"/>
      </w:pPr>
      <w:r w:rsidRPr="00977831">
        <w:t>ЕРШОВСКОЕ МУНИЦИПАЛЬНОЕ ОБРАЗОВАНИЕ</w:t>
      </w:r>
    </w:p>
    <w:p w:rsidR="00C35758" w:rsidRPr="00977831" w:rsidRDefault="00C35758" w:rsidP="00C35758">
      <w:pPr>
        <w:jc w:val="center"/>
      </w:pPr>
    </w:p>
    <w:p w:rsidR="00C35758" w:rsidRPr="00977831" w:rsidRDefault="00C35758" w:rsidP="00C35758">
      <w:pPr>
        <w:jc w:val="center"/>
      </w:pPr>
      <w:r w:rsidRPr="00977831">
        <w:t>АДМИНИСТРАЦИЯ</w:t>
      </w:r>
    </w:p>
    <w:p w:rsidR="00C35758" w:rsidRPr="00977831" w:rsidRDefault="00C35758" w:rsidP="00C35758"/>
    <w:p w:rsidR="00C35758" w:rsidRPr="00977831" w:rsidRDefault="00C35758" w:rsidP="00C35758">
      <w:pPr>
        <w:jc w:val="center"/>
      </w:pPr>
      <w:r w:rsidRPr="00977831">
        <w:t>П О С Т А Н О В Л Е Н И Е</w:t>
      </w:r>
    </w:p>
    <w:p w:rsidR="00C35758" w:rsidRPr="00977831" w:rsidRDefault="00C35758" w:rsidP="00C35758">
      <w:pPr>
        <w:jc w:val="center"/>
      </w:pPr>
    </w:p>
    <w:p w:rsidR="00C35758" w:rsidRPr="00977831" w:rsidRDefault="00C35758" w:rsidP="00C35758">
      <w:pPr>
        <w:jc w:val="center"/>
      </w:pPr>
    </w:p>
    <w:p w:rsidR="00C35758" w:rsidRPr="00977831" w:rsidRDefault="00C35758" w:rsidP="00C35758">
      <w:r w:rsidRPr="00977831">
        <w:t xml:space="preserve">               </w:t>
      </w:r>
      <w:proofErr w:type="gramStart"/>
      <w:r w:rsidRPr="00977831">
        <w:t>о</w:t>
      </w:r>
      <w:r w:rsidR="00564451" w:rsidRPr="00977831">
        <w:t>т  01.06.2015</w:t>
      </w:r>
      <w:proofErr w:type="gramEnd"/>
      <w:r w:rsidRPr="00977831">
        <w:tab/>
        <w:t xml:space="preserve">                    с. Ершово          </w:t>
      </w:r>
      <w:r w:rsidRPr="00977831">
        <w:tab/>
        <w:t xml:space="preserve">                      №  </w:t>
      </w:r>
      <w:r w:rsidR="00564451" w:rsidRPr="00977831">
        <w:t>33</w:t>
      </w:r>
    </w:p>
    <w:p w:rsidR="00C35758" w:rsidRPr="00977831" w:rsidRDefault="00C35758" w:rsidP="00C35758">
      <w:pPr>
        <w:rPr>
          <w:b/>
          <w:bCs/>
        </w:rPr>
      </w:pPr>
    </w:p>
    <w:p w:rsidR="00C35758" w:rsidRDefault="00C35758" w:rsidP="00C35758">
      <w:pPr>
        <w:rPr>
          <w:b/>
          <w:bCs/>
          <w:sz w:val="28"/>
          <w:szCs w:val="28"/>
        </w:rPr>
      </w:pPr>
    </w:p>
    <w:p w:rsidR="00C35758" w:rsidRPr="00977831" w:rsidRDefault="00C35758" w:rsidP="00C35758">
      <w:pPr>
        <w:jc w:val="center"/>
        <w:rPr>
          <w:bCs/>
        </w:rPr>
      </w:pPr>
      <w:r w:rsidRPr="00977831">
        <w:rPr>
          <w:bCs/>
        </w:rPr>
        <w:t xml:space="preserve">Об утверждении </w:t>
      </w:r>
      <w:r w:rsidRPr="00977831">
        <w:t xml:space="preserve">административного </w:t>
      </w:r>
      <w:r w:rsidRPr="00977831">
        <w:rPr>
          <w:bCs/>
        </w:rPr>
        <w:t>регламента</w:t>
      </w:r>
    </w:p>
    <w:p w:rsidR="00C35758" w:rsidRPr="00977831" w:rsidRDefault="00C35758" w:rsidP="00C35758">
      <w:pPr>
        <w:pStyle w:val="a5"/>
        <w:jc w:val="center"/>
      </w:pPr>
      <w:proofErr w:type="gramStart"/>
      <w:r w:rsidRPr="00977831">
        <w:rPr>
          <w:bCs/>
        </w:rPr>
        <w:t>по</w:t>
      </w:r>
      <w:proofErr w:type="gramEnd"/>
      <w:r w:rsidRPr="00977831">
        <w:rPr>
          <w:bCs/>
        </w:rPr>
        <w:t xml:space="preserve"> предоставлению муниципальной услуги «</w:t>
      </w:r>
      <w:r w:rsidRPr="00977831">
        <w:t>Выдача технических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образования»</w:t>
      </w:r>
    </w:p>
    <w:p w:rsidR="00C35758" w:rsidRPr="00977831" w:rsidRDefault="00C35758" w:rsidP="00C35758">
      <w:pPr>
        <w:jc w:val="center"/>
        <w:rPr>
          <w:lang w:eastAsia="ru-RU"/>
        </w:rPr>
      </w:pPr>
    </w:p>
    <w:p w:rsidR="00C35758" w:rsidRPr="00977831" w:rsidRDefault="00C35758" w:rsidP="00C35758">
      <w:pPr>
        <w:jc w:val="both"/>
        <w:rPr>
          <w:b/>
          <w:lang w:eastAsia="ru-RU"/>
        </w:rPr>
      </w:pPr>
      <w:r w:rsidRPr="00977831">
        <w:rPr>
          <w:b/>
          <w:lang w:eastAsia="ru-RU"/>
        </w:rPr>
        <w:t xml:space="preserve"> </w:t>
      </w:r>
      <w:r w:rsidRPr="00977831">
        <w:t xml:space="preserve">  </w:t>
      </w:r>
      <w:r w:rsidRPr="00977831">
        <w:tab/>
        <w:t>В соответствии с ч.2 ст. 48  Градостроительного  кодекса Российской Федерации, постановлением Правительства Российской Федерации от 13.02.2006 № 83</w:t>
      </w:r>
      <w:r w:rsidRPr="00977831">
        <w:rPr>
          <w:rFonts w:ascii="Arial" w:hAnsi="Arial" w:cs="Arial"/>
          <w:spacing w:val="2"/>
          <w:lang w:eastAsia="ru-RU"/>
        </w:rPr>
        <w:t xml:space="preserve"> </w:t>
      </w:r>
      <w:r w:rsidRPr="00977831">
        <w:rPr>
          <w:spacing w:val="2"/>
          <w:lang w:eastAsia="ru-RU"/>
        </w:rPr>
        <w:t>«Об утверждении </w:t>
      </w:r>
      <w:hyperlink r:id="rId6" w:history="1">
        <w:r w:rsidRPr="00977831">
          <w:rPr>
            <w:spacing w:val="2"/>
            <w:lang w:eastAsia="ru-RU"/>
          </w:rPr>
  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 w:rsidRPr="00977831">
        <w:rPr>
          <w:spacing w:val="2"/>
          <w:lang w:eastAsia="ru-RU"/>
        </w:rPr>
        <w:t xml:space="preserve"> и </w:t>
      </w:r>
      <w:hyperlink r:id="rId7" w:history="1">
        <w:r w:rsidRPr="00977831">
          <w:rPr>
            <w:spacing w:val="2"/>
            <w:lang w:eastAsia="ru-RU"/>
          </w:rPr>
          <w:t>Правил подключения объекта капитального строительства к сетям инженерно-технического обеспечения</w:t>
        </w:r>
      </w:hyperlink>
      <w:r w:rsidR="001F2798" w:rsidRPr="00977831">
        <w:t xml:space="preserve">, </w:t>
      </w:r>
      <w:r w:rsidRPr="00977831"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77831">
          <w:t>2003 г</w:t>
        </w:r>
      </w:smartTag>
      <w:r w:rsidRPr="00977831">
        <w:t xml:space="preserve">. № 131-Ф3 «Об общих принципах организации местного самоуправления в Российской Федерации», </w:t>
      </w:r>
      <w:hyperlink r:id="rId8" w:history="1">
        <w:r w:rsidRPr="00977831">
          <w:t>постановлением</w:t>
        </w:r>
      </w:hyperlink>
      <w:r w:rsidRPr="00977831">
        <w:t xml:space="preserve">  администрации Ершовского муниципального образования  от 24.06.2011 № 48 «О порядке  разработки и утверждения административных регламентов исполнения муниципальных функций (предоставления муниципальных услуг)»,  руководствуясь ст. ст.32, 42 Устава Ершовского муниципального образования</w:t>
      </w:r>
    </w:p>
    <w:p w:rsidR="00C35758" w:rsidRPr="00977831" w:rsidRDefault="00C35758" w:rsidP="00C35758">
      <w:pPr>
        <w:ind w:firstLine="708"/>
        <w:jc w:val="both"/>
        <w:rPr>
          <w:b/>
          <w:bCs/>
        </w:rPr>
      </w:pPr>
    </w:p>
    <w:p w:rsidR="00C35758" w:rsidRPr="00977831" w:rsidRDefault="00C35758" w:rsidP="001F2798">
      <w:pPr>
        <w:ind w:firstLine="708"/>
        <w:jc w:val="center"/>
        <w:rPr>
          <w:bCs/>
        </w:rPr>
      </w:pPr>
      <w:r w:rsidRPr="00977831">
        <w:rPr>
          <w:bCs/>
        </w:rPr>
        <w:t>ПОСТАНОВЛЯЮ:</w:t>
      </w:r>
    </w:p>
    <w:p w:rsidR="00C35758" w:rsidRPr="00977831" w:rsidRDefault="00C35758" w:rsidP="00C35758">
      <w:pPr>
        <w:jc w:val="both"/>
        <w:rPr>
          <w:bCs/>
        </w:rPr>
      </w:pPr>
      <w:r w:rsidRPr="00977831">
        <w:rPr>
          <w:bCs/>
        </w:rPr>
        <w:t xml:space="preserve">        1. </w:t>
      </w:r>
      <w:r w:rsidRPr="00977831">
        <w:t xml:space="preserve">Утвердить прилагаемый административный </w:t>
      </w:r>
      <w:r w:rsidRPr="00977831">
        <w:rPr>
          <w:bCs/>
        </w:rPr>
        <w:t>регламент по предоставлению муниципальной услуги «</w:t>
      </w:r>
      <w:r w:rsidR="00CE15AB" w:rsidRPr="00977831">
        <w:t>Выдача технических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образования»</w:t>
      </w:r>
    </w:p>
    <w:p w:rsidR="00CE15AB" w:rsidRPr="00977831" w:rsidRDefault="00C35758" w:rsidP="00CE15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7831">
        <w:rPr>
          <w:bCs/>
          <w:sz w:val="24"/>
          <w:szCs w:val="24"/>
          <w:lang w:eastAsia="ru-RU"/>
        </w:rPr>
        <w:t xml:space="preserve">      </w:t>
      </w:r>
      <w:r w:rsidRPr="00977831">
        <w:rPr>
          <w:sz w:val="24"/>
          <w:szCs w:val="24"/>
        </w:rPr>
        <w:t xml:space="preserve"> </w:t>
      </w:r>
      <w:r w:rsidR="00CE15AB" w:rsidRPr="0097783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«Ершовский вестник» и на официальном сайте Ершовского  муниципального образования в сети «Интернет» </w:t>
      </w:r>
    </w:p>
    <w:p w:rsidR="00CE15AB" w:rsidRPr="00977831" w:rsidRDefault="00CE15AB" w:rsidP="00CE15A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31">
        <w:rPr>
          <w:rFonts w:ascii="Times New Roman" w:hAnsi="Times New Roman" w:cs="Times New Roman"/>
          <w:sz w:val="24"/>
          <w:szCs w:val="24"/>
        </w:rPr>
        <w:t>3.</w:t>
      </w:r>
      <w:r w:rsidRPr="00977831">
        <w:rPr>
          <w:sz w:val="24"/>
          <w:szCs w:val="24"/>
        </w:rPr>
        <w:t xml:space="preserve"> </w:t>
      </w:r>
      <w:r w:rsidRPr="009778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E15AB" w:rsidRPr="00977831" w:rsidRDefault="00CE15AB" w:rsidP="00CE15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15AB" w:rsidRPr="00977831" w:rsidRDefault="00CE15AB" w:rsidP="00CE15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15AB" w:rsidRPr="00977831" w:rsidRDefault="00CE15AB" w:rsidP="00CE15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15AB" w:rsidRPr="00977831" w:rsidRDefault="00CE15AB" w:rsidP="00CE15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78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E15AB" w:rsidRPr="00977831" w:rsidRDefault="00CE15AB" w:rsidP="00CE15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7831">
        <w:rPr>
          <w:rFonts w:ascii="Times New Roman" w:hAnsi="Times New Roman" w:cs="Times New Roman"/>
          <w:sz w:val="24"/>
          <w:szCs w:val="24"/>
        </w:rPr>
        <w:t xml:space="preserve">Ершовского муниципального образования           </w:t>
      </w:r>
      <w:r w:rsidRPr="009778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77831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C35758" w:rsidRPr="00977831" w:rsidRDefault="00C35758" w:rsidP="00CE15AB">
      <w:pPr>
        <w:widowControl w:val="0"/>
        <w:autoSpaceDE w:val="0"/>
        <w:autoSpaceDN w:val="0"/>
        <w:adjustRightInd w:val="0"/>
        <w:jc w:val="both"/>
      </w:pPr>
    </w:p>
    <w:p w:rsidR="00C35758" w:rsidRPr="00977831" w:rsidRDefault="00C35758" w:rsidP="00C35758">
      <w:pPr>
        <w:jc w:val="both"/>
      </w:pPr>
    </w:p>
    <w:p w:rsidR="00CE15AB" w:rsidRPr="00977831" w:rsidRDefault="00CE15AB" w:rsidP="00C35758">
      <w:pPr>
        <w:autoSpaceDE w:val="0"/>
        <w:autoSpaceDN w:val="0"/>
        <w:adjustRightInd w:val="0"/>
        <w:jc w:val="right"/>
        <w:outlineLvl w:val="0"/>
      </w:pPr>
    </w:p>
    <w:p w:rsidR="00CE15AB" w:rsidRPr="00977831" w:rsidRDefault="00CE15AB" w:rsidP="00C35758">
      <w:pPr>
        <w:autoSpaceDE w:val="0"/>
        <w:autoSpaceDN w:val="0"/>
        <w:adjustRightInd w:val="0"/>
        <w:jc w:val="right"/>
        <w:outlineLvl w:val="0"/>
      </w:pPr>
    </w:p>
    <w:p w:rsidR="00CE15AB" w:rsidRPr="00977831" w:rsidRDefault="00CE15AB" w:rsidP="00C35758">
      <w:pPr>
        <w:autoSpaceDE w:val="0"/>
        <w:autoSpaceDN w:val="0"/>
        <w:adjustRightInd w:val="0"/>
        <w:jc w:val="right"/>
        <w:outlineLvl w:val="0"/>
      </w:pPr>
    </w:p>
    <w:p w:rsidR="00CE15AB" w:rsidRPr="00977831" w:rsidRDefault="00CE15AB" w:rsidP="00977831">
      <w:pPr>
        <w:autoSpaceDE w:val="0"/>
        <w:autoSpaceDN w:val="0"/>
        <w:adjustRightInd w:val="0"/>
        <w:outlineLvl w:val="0"/>
      </w:pPr>
    </w:p>
    <w:p w:rsidR="00CE15AB" w:rsidRPr="00977831" w:rsidRDefault="00CE15AB" w:rsidP="00CE15AB">
      <w:pPr>
        <w:autoSpaceDE w:val="0"/>
        <w:autoSpaceDN w:val="0"/>
        <w:adjustRightInd w:val="0"/>
        <w:jc w:val="both"/>
      </w:pPr>
      <w:r w:rsidRPr="00977831">
        <w:lastRenderedPageBreak/>
        <w:t xml:space="preserve">                           </w:t>
      </w:r>
      <w:r w:rsidR="00977831">
        <w:t xml:space="preserve">                                              </w:t>
      </w:r>
      <w:r w:rsidRPr="00977831">
        <w:t>Утвержден</w:t>
      </w:r>
    </w:p>
    <w:p w:rsidR="00CE15AB" w:rsidRPr="00977831" w:rsidRDefault="00CE15AB" w:rsidP="00CE15AB">
      <w:pPr>
        <w:autoSpaceDE w:val="0"/>
        <w:autoSpaceDN w:val="0"/>
        <w:adjustRightInd w:val="0"/>
        <w:ind w:left="4395"/>
      </w:pPr>
      <w:r w:rsidRPr="00977831">
        <w:t xml:space="preserve">постановлением администрации Ершовского  муниципального образования </w:t>
      </w:r>
    </w:p>
    <w:p w:rsidR="00CE15AB" w:rsidRPr="00977831" w:rsidRDefault="00CE15AB" w:rsidP="00CE15AB">
      <w:pPr>
        <w:autoSpaceDE w:val="0"/>
        <w:autoSpaceDN w:val="0"/>
        <w:adjustRightInd w:val="0"/>
      </w:pPr>
      <w:r w:rsidRPr="00977831">
        <w:t xml:space="preserve">                                                               от</w:t>
      </w:r>
      <w:r w:rsidR="0000237D" w:rsidRPr="00977831">
        <w:t xml:space="preserve"> </w:t>
      </w:r>
      <w:r w:rsidR="00564451" w:rsidRPr="00977831">
        <w:t>01.06.2015</w:t>
      </w:r>
      <w:r w:rsidRPr="00977831">
        <w:t xml:space="preserve">   №   </w:t>
      </w:r>
      <w:r w:rsidR="00564451" w:rsidRPr="00977831">
        <w:t>33</w:t>
      </w:r>
    </w:p>
    <w:p w:rsidR="00CE15AB" w:rsidRPr="00977831" w:rsidRDefault="00CE15AB" w:rsidP="00CE15AB">
      <w:pPr>
        <w:widowControl w:val="0"/>
        <w:autoSpaceDE w:val="0"/>
        <w:autoSpaceDN w:val="0"/>
        <w:adjustRightInd w:val="0"/>
      </w:pPr>
    </w:p>
    <w:p w:rsidR="00CE15AB" w:rsidRPr="00977831" w:rsidRDefault="00CE15AB" w:rsidP="00CE15AB">
      <w:pPr>
        <w:jc w:val="right"/>
      </w:pPr>
    </w:p>
    <w:p w:rsidR="00CE15AB" w:rsidRPr="00977831" w:rsidRDefault="00CE15AB" w:rsidP="00CE15AB">
      <w:pPr>
        <w:pStyle w:val="ConsPlusTitle"/>
        <w:jc w:val="center"/>
        <w:rPr>
          <w:b w:val="0"/>
        </w:rPr>
      </w:pPr>
      <w:r w:rsidRPr="00977831">
        <w:rPr>
          <w:b w:val="0"/>
        </w:rPr>
        <w:t>Административный регламент</w:t>
      </w:r>
    </w:p>
    <w:p w:rsidR="00CE15AB" w:rsidRPr="00977831" w:rsidRDefault="00CE15AB" w:rsidP="00CE15AB">
      <w:pPr>
        <w:pStyle w:val="ConsPlusTitle"/>
        <w:jc w:val="center"/>
        <w:rPr>
          <w:b w:val="0"/>
        </w:rPr>
      </w:pPr>
      <w:r w:rsidRPr="00977831">
        <w:rPr>
          <w:b w:val="0"/>
        </w:rPr>
        <w:t>по предоставлению муниципальной услуги</w:t>
      </w:r>
    </w:p>
    <w:p w:rsidR="00950337" w:rsidRPr="00977831" w:rsidRDefault="00CE15AB" w:rsidP="00950337">
      <w:pPr>
        <w:pStyle w:val="a5"/>
        <w:jc w:val="center"/>
      </w:pPr>
      <w:r w:rsidRPr="00977831">
        <w:rPr>
          <w:b/>
          <w:bCs/>
        </w:rPr>
        <w:t xml:space="preserve"> </w:t>
      </w:r>
      <w:r w:rsidR="00950337" w:rsidRPr="00977831">
        <w:rPr>
          <w:bCs/>
        </w:rPr>
        <w:t>по предоставлению муниципальной услуги «</w:t>
      </w:r>
      <w:r w:rsidR="00950337" w:rsidRPr="00977831">
        <w:t>Выдача технических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образования»</w:t>
      </w:r>
    </w:p>
    <w:p w:rsidR="00C35758" w:rsidRPr="00977831" w:rsidRDefault="00C35758" w:rsidP="00C35758"/>
    <w:p w:rsidR="00C35758" w:rsidRPr="00977831" w:rsidRDefault="00C4524E" w:rsidP="00C4524E">
      <w:pPr>
        <w:suppressAutoHyphens w:val="0"/>
        <w:autoSpaceDE w:val="0"/>
        <w:autoSpaceDN w:val="0"/>
        <w:adjustRightInd w:val="0"/>
        <w:ind w:left="568"/>
        <w:jc w:val="center"/>
        <w:outlineLvl w:val="1"/>
        <w:rPr>
          <w:rFonts w:eastAsia="SimSun"/>
          <w:bCs/>
          <w:lang w:eastAsia="zh-CN"/>
        </w:rPr>
      </w:pPr>
      <w:r w:rsidRPr="00977831">
        <w:rPr>
          <w:rFonts w:eastAsia="SimSun"/>
          <w:bCs/>
          <w:lang w:eastAsia="zh-CN"/>
        </w:rPr>
        <w:t xml:space="preserve">Раздел 1. </w:t>
      </w:r>
      <w:r w:rsidR="00C35758" w:rsidRPr="00977831">
        <w:rPr>
          <w:rFonts w:eastAsia="SimSun"/>
          <w:bCs/>
          <w:lang w:eastAsia="zh-CN"/>
        </w:rPr>
        <w:t>Общие положения</w:t>
      </w:r>
    </w:p>
    <w:p w:rsidR="00950337" w:rsidRPr="00977831" w:rsidRDefault="00950337" w:rsidP="00950337">
      <w:pPr>
        <w:widowControl w:val="0"/>
        <w:autoSpaceDE w:val="0"/>
        <w:autoSpaceDN w:val="0"/>
        <w:adjustRightInd w:val="0"/>
        <w:ind w:left="568"/>
        <w:jc w:val="center"/>
      </w:pPr>
      <w:r w:rsidRPr="00977831">
        <w:t>Подраздел 1. Предмет регулирования регламента</w:t>
      </w:r>
    </w:p>
    <w:p w:rsidR="00C35758" w:rsidRPr="00977831" w:rsidRDefault="00C35758" w:rsidP="00C35758">
      <w:pPr>
        <w:pStyle w:val="a3"/>
        <w:suppressAutoHyphens w:val="0"/>
        <w:autoSpaceDE w:val="0"/>
        <w:autoSpaceDN w:val="0"/>
        <w:adjustRightInd w:val="0"/>
        <w:ind w:left="900"/>
        <w:outlineLvl w:val="1"/>
        <w:rPr>
          <w:rFonts w:eastAsia="SimSun"/>
          <w:b/>
          <w:bCs/>
          <w:lang w:eastAsia="zh-CN"/>
        </w:rPr>
      </w:pPr>
    </w:p>
    <w:p w:rsidR="00950337" w:rsidRPr="00977831" w:rsidRDefault="00950337" w:rsidP="00950337">
      <w:pPr>
        <w:pStyle w:val="a5"/>
        <w:spacing w:after="0"/>
        <w:ind w:firstLine="360"/>
        <w:jc w:val="both"/>
      </w:pPr>
      <w:r w:rsidRPr="00977831">
        <w:tab/>
      </w:r>
      <w:r w:rsidR="00011003" w:rsidRPr="00977831">
        <w:t>1</w:t>
      </w:r>
      <w:r w:rsidR="00C35758" w:rsidRPr="00977831">
        <w:t xml:space="preserve">. Административный регламент по предоставлению муниципальной услуги </w:t>
      </w:r>
      <w:r w:rsidRPr="00977831">
        <w:rPr>
          <w:bCs/>
        </w:rPr>
        <w:t>«</w:t>
      </w:r>
      <w:r w:rsidRPr="00977831">
        <w:t>Выдача технических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образования» (далее – Регламент), регулирует общественные отношения между организацией, осуществляющей эксплуатацию сетей инженерно-технического обеспечения, органом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 и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DE642F" w:rsidRPr="00977831" w:rsidRDefault="00DE642F" w:rsidP="00DE642F">
      <w:pPr>
        <w:widowControl w:val="0"/>
        <w:autoSpaceDE w:val="0"/>
        <w:autoSpaceDN w:val="0"/>
        <w:adjustRightInd w:val="0"/>
        <w:ind w:firstLine="540"/>
        <w:jc w:val="center"/>
      </w:pPr>
    </w:p>
    <w:p w:rsidR="00DE642F" w:rsidRPr="00977831" w:rsidRDefault="00DE642F" w:rsidP="00DE642F">
      <w:pPr>
        <w:widowControl w:val="0"/>
        <w:autoSpaceDE w:val="0"/>
        <w:autoSpaceDN w:val="0"/>
        <w:adjustRightInd w:val="0"/>
        <w:ind w:firstLine="540"/>
        <w:jc w:val="center"/>
      </w:pPr>
      <w:r w:rsidRPr="00977831">
        <w:t>Подраздел 2. Круг заявителей</w:t>
      </w:r>
    </w:p>
    <w:p w:rsidR="00C35758" w:rsidRPr="00977831" w:rsidRDefault="004D003D" w:rsidP="00DE642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7831">
        <w:rPr>
          <w:rFonts w:ascii="Times New Roman" w:hAnsi="Times New Roman" w:cs="Times New Roman"/>
          <w:bCs/>
          <w:sz w:val="24"/>
          <w:szCs w:val="24"/>
        </w:rPr>
        <w:t>2</w:t>
      </w:r>
      <w:r w:rsidR="00C35758" w:rsidRPr="0097783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Toc154154896"/>
      <w:bookmarkStart w:id="1" w:name="_Toc158537605"/>
      <w:r w:rsidR="00011003" w:rsidRPr="00977831">
        <w:rPr>
          <w:sz w:val="24"/>
          <w:szCs w:val="24"/>
        </w:rPr>
        <w:t xml:space="preserve"> </w:t>
      </w:r>
      <w:r w:rsidR="00011003" w:rsidRPr="00977831">
        <w:rPr>
          <w:rFonts w:ascii="Times New Roman" w:hAnsi="Times New Roman" w:cs="Times New Roman"/>
          <w:sz w:val="24"/>
          <w:szCs w:val="24"/>
        </w:rPr>
        <w:t>Заявителями, в целях получения муниципальной услуги, являются: физические лица, индивидуальные предприниматели, юридические лица,</w:t>
      </w:r>
      <w:r w:rsidR="00C35758" w:rsidRPr="00977831">
        <w:rPr>
          <w:rFonts w:ascii="Times New Roman" w:hAnsi="Times New Roman" w:cs="Times New Roman"/>
          <w:sz w:val="24"/>
          <w:szCs w:val="24"/>
        </w:rPr>
        <w:t xml:space="preserve"> а также органы государственной власти и органы местного самоуправления (далее заявители).</w:t>
      </w:r>
      <w:r w:rsidR="00C35758" w:rsidRPr="00977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42F" w:rsidRPr="00977831" w:rsidRDefault="00DE642F" w:rsidP="00DE642F">
      <w:pPr>
        <w:widowControl w:val="0"/>
        <w:autoSpaceDE w:val="0"/>
        <w:autoSpaceDN w:val="0"/>
        <w:adjustRightInd w:val="0"/>
        <w:ind w:firstLine="540"/>
        <w:jc w:val="center"/>
      </w:pPr>
    </w:p>
    <w:p w:rsidR="00DE642F" w:rsidRPr="00977831" w:rsidRDefault="00DE642F" w:rsidP="00DE642F">
      <w:pPr>
        <w:widowControl w:val="0"/>
        <w:autoSpaceDE w:val="0"/>
        <w:autoSpaceDN w:val="0"/>
        <w:adjustRightInd w:val="0"/>
        <w:ind w:firstLine="540"/>
        <w:jc w:val="center"/>
      </w:pPr>
      <w:r w:rsidRPr="00977831">
        <w:t>Подраздел 3. Порядок информирования о предоставлении муниципальной услуги</w:t>
      </w:r>
    </w:p>
    <w:p w:rsidR="00DE642F" w:rsidRPr="00977831" w:rsidRDefault="00DE642F" w:rsidP="00C35758">
      <w:pPr>
        <w:autoSpaceDE w:val="0"/>
        <w:autoSpaceDN w:val="0"/>
        <w:adjustRightInd w:val="0"/>
        <w:ind w:firstLine="567"/>
        <w:jc w:val="both"/>
      </w:pPr>
    </w:p>
    <w:bookmarkEnd w:id="0"/>
    <w:bookmarkEnd w:id="1"/>
    <w:p w:rsidR="00DE642F" w:rsidRPr="00977831" w:rsidRDefault="00DE642F" w:rsidP="00DE642F">
      <w:pPr>
        <w:jc w:val="both"/>
      </w:pPr>
      <w:r w:rsidRPr="00977831">
        <w:rPr>
          <w:kern w:val="1"/>
        </w:rPr>
        <w:tab/>
      </w:r>
      <w:r w:rsidR="004D003D" w:rsidRPr="00977831">
        <w:rPr>
          <w:kern w:val="1"/>
        </w:rPr>
        <w:t>3</w:t>
      </w:r>
      <w:r w:rsidR="00C35758" w:rsidRPr="00977831">
        <w:rPr>
          <w:kern w:val="1"/>
        </w:rPr>
        <w:t>.</w:t>
      </w:r>
      <w:r w:rsidRPr="00977831">
        <w:t xml:space="preserve"> </w:t>
      </w:r>
      <w:r w:rsidRPr="00977831">
        <w:tab/>
        <w:t xml:space="preserve"> Информация о месте нахождения и график работы  администрации Ершовского муниципального образования - органа предоставляющего муниципальную услугу:</w:t>
      </w:r>
    </w:p>
    <w:p w:rsidR="00DE642F" w:rsidRPr="00977831" w:rsidRDefault="00DE642F" w:rsidP="00DE642F">
      <w:pPr>
        <w:ind w:firstLine="540"/>
        <w:jc w:val="both"/>
      </w:pPr>
      <w:r w:rsidRPr="00977831">
        <w:t>1) место нахождения администрации: Иркутская область, с. Ершово, ул Комарова, дом 15;</w:t>
      </w:r>
    </w:p>
    <w:p w:rsidR="00DE642F" w:rsidRPr="00977831" w:rsidRDefault="00DE642F" w:rsidP="00DE642F">
      <w:pPr>
        <w:ind w:firstLine="540"/>
        <w:jc w:val="both"/>
      </w:pPr>
      <w:r w:rsidRPr="00977831">
        <w:t>2) почтовый адрес: 666664, Иркутская область, Усть-Илимский район, с. Ершово, ул. Комарова, дом 15;</w:t>
      </w:r>
    </w:p>
    <w:p w:rsidR="00DE642F" w:rsidRPr="00977831" w:rsidRDefault="00DE642F" w:rsidP="00DE642F">
      <w:pPr>
        <w:ind w:firstLine="540"/>
        <w:jc w:val="both"/>
        <w:rPr>
          <w:b/>
        </w:rPr>
      </w:pPr>
      <w:r w:rsidRPr="00977831">
        <w:t>3) график работы администрации:</w:t>
      </w:r>
    </w:p>
    <w:p w:rsidR="00DE642F" w:rsidRPr="00977831" w:rsidRDefault="00011003" w:rsidP="00DE642F">
      <w:pPr>
        <w:ind w:firstLine="540"/>
        <w:jc w:val="both"/>
      </w:pPr>
      <w:r w:rsidRPr="00977831">
        <w:t>Понедельник</w:t>
      </w:r>
      <w:r w:rsidRPr="00977831">
        <w:tab/>
      </w:r>
      <w:r w:rsidR="00DE642F" w:rsidRPr="00977831">
        <w:t xml:space="preserve"> с 8.48 до 13.00 и с 13.00 до 17.00</w:t>
      </w:r>
    </w:p>
    <w:p w:rsidR="00DE642F" w:rsidRPr="00977831" w:rsidRDefault="00DE642F" w:rsidP="00DE642F">
      <w:pPr>
        <w:ind w:firstLine="540"/>
        <w:jc w:val="both"/>
      </w:pPr>
      <w:r w:rsidRPr="00977831">
        <w:t xml:space="preserve">Вторник </w:t>
      </w:r>
      <w:r w:rsidRPr="00977831">
        <w:tab/>
      </w:r>
      <w:r w:rsidRPr="00977831">
        <w:tab/>
        <w:t xml:space="preserve"> с 8.48 до 13.00 и с 13.00 до 17.00</w:t>
      </w:r>
    </w:p>
    <w:p w:rsidR="00DE642F" w:rsidRPr="00977831" w:rsidRDefault="00DE642F" w:rsidP="00DE642F">
      <w:pPr>
        <w:ind w:firstLine="540"/>
        <w:jc w:val="both"/>
      </w:pPr>
      <w:r w:rsidRPr="00977831">
        <w:t xml:space="preserve">Среда </w:t>
      </w:r>
      <w:r w:rsidRPr="00977831">
        <w:tab/>
        <w:t xml:space="preserve">  </w:t>
      </w:r>
      <w:r w:rsidRPr="00977831">
        <w:tab/>
      </w:r>
      <w:r w:rsidRPr="00977831">
        <w:tab/>
        <w:t xml:space="preserve"> с 8.48 до 13.00 и с 13.00 до 17.00</w:t>
      </w:r>
    </w:p>
    <w:p w:rsidR="00DE642F" w:rsidRPr="00977831" w:rsidRDefault="00DE642F" w:rsidP="00DE642F">
      <w:pPr>
        <w:ind w:firstLine="540"/>
        <w:jc w:val="both"/>
      </w:pPr>
      <w:r w:rsidRPr="00977831">
        <w:t>Четверг</w:t>
      </w:r>
      <w:r w:rsidRPr="00977831">
        <w:tab/>
      </w:r>
      <w:r w:rsidRPr="00977831">
        <w:tab/>
        <w:t xml:space="preserve"> с 8.48 до 13.00 и с 13.00 до 17.00</w:t>
      </w:r>
    </w:p>
    <w:p w:rsidR="00DE642F" w:rsidRPr="00977831" w:rsidRDefault="00DE642F" w:rsidP="00DE642F">
      <w:pPr>
        <w:ind w:firstLine="540"/>
        <w:jc w:val="both"/>
      </w:pPr>
      <w:r w:rsidRPr="00977831">
        <w:t>Пятница</w:t>
      </w:r>
      <w:r w:rsidRPr="00977831">
        <w:tab/>
      </w:r>
      <w:r w:rsidRPr="00977831">
        <w:tab/>
        <w:t xml:space="preserve"> с 8.48 до 13.00 и с 13.00 до 17.00</w:t>
      </w:r>
    </w:p>
    <w:p w:rsidR="00DE642F" w:rsidRPr="00977831" w:rsidRDefault="00DE642F" w:rsidP="00DE642F">
      <w:pPr>
        <w:ind w:firstLine="540"/>
        <w:jc w:val="both"/>
      </w:pPr>
      <w:r w:rsidRPr="00977831">
        <w:t>Суббота</w:t>
      </w:r>
      <w:r w:rsidRPr="00977831">
        <w:tab/>
      </w:r>
      <w:r w:rsidRPr="00977831">
        <w:tab/>
        <w:t>выходной день</w:t>
      </w:r>
    </w:p>
    <w:p w:rsidR="00DE642F" w:rsidRPr="00977831" w:rsidRDefault="00DE642F" w:rsidP="00DE642F">
      <w:pPr>
        <w:ind w:firstLine="540"/>
        <w:jc w:val="both"/>
      </w:pPr>
      <w:r w:rsidRPr="00977831">
        <w:lastRenderedPageBreak/>
        <w:t>Воскресенье</w:t>
      </w:r>
      <w:r w:rsidRPr="00977831">
        <w:tab/>
      </w:r>
      <w:r w:rsidRPr="00977831">
        <w:tab/>
        <w:t>выходной день.</w:t>
      </w:r>
    </w:p>
    <w:p w:rsidR="00DE642F" w:rsidRPr="00977831" w:rsidRDefault="004D003D" w:rsidP="00DE642F">
      <w:pPr>
        <w:tabs>
          <w:tab w:val="left" w:pos="540"/>
        </w:tabs>
        <w:ind w:right="-29" w:firstLine="540"/>
        <w:jc w:val="both"/>
      </w:pPr>
      <w:r w:rsidRPr="00977831">
        <w:t>4</w:t>
      </w:r>
      <w:r w:rsidR="00DE642F" w:rsidRPr="00977831">
        <w:t>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DE642F" w:rsidRPr="00977831" w:rsidRDefault="00DE642F" w:rsidP="00DE642F">
      <w:pPr>
        <w:ind w:right="-29" w:firstLine="170"/>
        <w:jc w:val="both"/>
      </w:pPr>
      <w:r w:rsidRPr="00977831">
        <w:t>- на официальном сайте администрации Ершовского муниципального образования</w:t>
      </w:r>
    </w:p>
    <w:p w:rsidR="00DE642F" w:rsidRPr="00977831" w:rsidRDefault="00DE642F" w:rsidP="00DE642F">
      <w:pPr>
        <w:ind w:left="720" w:hanging="600"/>
        <w:jc w:val="both"/>
      </w:pPr>
      <w:r w:rsidRPr="00977831">
        <w:t>- на информационных стендах в помещениях администрации.</w:t>
      </w:r>
    </w:p>
    <w:p w:rsidR="00DE642F" w:rsidRPr="00977831" w:rsidRDefault="004D003D" w:rsidP="00DE642F">
      <w:pPr>
        <w:ind w:firstLine="540"/>
        <w:jc w:val="both"/>
      </w:pPr>
      <w:r w:rsidRPr="00977831">
        <w:t>5</w:t>
      </w:r>
      <w:r w:rsidR="00DE642F" w:rsidRPr="00977831">
        <w:t>. Справочные телефоны: 8(39535) 42634, 8(39535) 42617.</w:t>
      </w:r>
    </w:p>
    <w:p w:rsidR="00DE642F" w:rsidRPr="00977831" w:rsidRDefault="004D003D" w:rsidP="00DE642F">
      <w:pPr>
        <w:ind w:firstLine="540"/>
        <w:jc w:val="both"/>
      </w:pPr>
      <w:r w:rsidRPr="00977831">
        <w:t>6</w:t>
      </w:r>
      <w:r w:rsidR="00DE642F" w:rsidRPr="00977831">
        <w:t>. Адрес официального сайта администрации</w:t>
      </w:r>
      <w:r w:rsidR="00DE642F" w:rsidRPr="00977831">
        <w:rPr>
          <w:b/>
        </w:rPr>
        <w:t xml:space="preserve"> </w:t>
      </w:r>
      <w:r w:rsidR="00DE642F" w:rsidRPr="00977831">
        <w:t>Ершовского муниципального образования в телекоммуникационной сети «Интернет»: http://www.ershovo.bdu.su.</w:t>
      </w:r>
      <w:r w:rsidR="00DE642F" w:rsidRPr="00977831">
        <w:rPr>
          <w:b/>
        </w:rPr>
        <w:t xml:space="preserve"> </w:t>
      </w:r>
    </w:p>
    <w:p w:rsidR="00DE642F" w:rsidRPr="00977831" w:rsidRDefault="004D003D" w:rsidP="00DE642F">
      <w:pPr>
        <w:ind w:firstLine="540"/>
        <w:jc w:val="both"/>
        <w:rPr>
          <w:u w:val="single"/>
        </w:rPr>
      </w:pPr>
      <w:r w:rsidRPr="00977831">
        <w:t>7</w:t>
      </w:r>
      <w:r w:rsidR="00DE642F" w:rsidRPr="00977831">
        <w:t>. Адрес электронной почты Администрации: Е</w:t>
      </w:r>
      <w:r w:rsidR="00DE642F" w:rsidRPr="00977831">
        <w:rPr>
          <w:lang w:val="en-US"/>
        </w:rPr>
        <w:t>mail</w:t>
      </w:r>
      <w:r w:rsidR="00DE642F" w:rsidRPr="00977831">
        <w:t>:</w:t>
      </w:r>
      <w:r w:rsidR="00DE642F" w:rsidRPr="00977831">
        <w:rPr>
          <w:rFonts w:ascii="Arial" w:hAnsi="Arial" w:cs="Arial"/>
        </w:rPr>
        <w:t xml:space="preserve"> </w:t>
      </w:r>
      <w:r w:rsidR="00DE642F" w:rsidRPr="00977831">
        <w:t xml:space="preserve">ershovoui-raion@ </w:t>
      </w:r>
      <w:r w:rsidR="00DE642F" w:rsidRPr="00977831">
        <w:rPr>
          <w:lang w:val="en-US"/>
        </w:rPr>
        <w:t>mail</w:t>
      </w:r>
      <w:r w:rsidR="00DE642F" w:rsidRPr="00977831">
        <w:t>.</w:t>
      </w:r>
      <w:r w:rsidR="00DE642F" w:rsidRPr="00977831">
        <w:rPr>
          <w:lang w:val="en-US"/>
        </w:rPr>
        <w:t>ru</w:t>
      </w:r>
      <w:r w:rsidR="00DE642F" w:rsidRPr="00977831">
        <w:t xml:space="preserve">.     </w:t>
      </w:r>
    </w:p>
    <w:p w:rsidR="00DE642F" w:rsidRPr="00977831" w:rsidRDefault="004D003D" w:rsidP="00DE642F">
      <w:pPr>
        <w:widowControl w:val="0"/>
        <w:autoSpaceDE w:val="0"/>
        <w:autoSpaceDN w:val="0"/>
        <w:adjustRightInd w:val="0"/>
        <w:ind w:firstLine="540"/>
        <w:jc w:val="both"/>
      </w:pPr>
      <w:r w:rsidRPr="00977831">
        <w:t>8</w:t>
      </w:r>
      <w:r w:rsidR="00DE642F" w:rsidRPr="00977831">
        <w:t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Ершовского муниципального образования в информационно-телекоммуникационной сети «Интернет» http://www.ershovo.bdu.su.</w:t>
      </w:r>
      <w:r w:rsidR="00DE642F" w:rsidRPr="00977831">
        <w:rPr>
          <w:b/>
        </w:rPr>
        <w:t xml:space="preserve">  </w:t>
      </w:r>
      <w:r w:rsidR="00DE642F" w:rsidRPr="00977831">
        <w:t xml:space="preserve">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9" w:history="1">
        <w:r w:rsidR="00DE642F" w:rsidRPr="00977831">
          <w:rPr>
            <w:rStyle w:val="a8"/>
            <w:color w:val="auto"/>
            <w:lang w:val="en-US"/>
          </w:rPr>
          <w:t>http</w:t>
        </w:r>
        <w:r w:rsidR="00DE642F" w:rsidRPr="00977831">
          <w:rPr>
            <w:rStyle w:val="a8"/>
            <w:color w:val="auto"/>
          </w:rPr>
          <w:t>://</w:t>
        </w:r>
        <w:r w:rsidR="00DE642F" w:rsidRPr="00977831">
          <w:rPr>
            <w:rStyle w:val="a8"/>
            <w:color w:val="auto"/>
            <w:lang w:val="en-US"/>
          </w:rPr>
          <w:t>www</w:t>
        </w:r>
        <w:r w:rsidR="00DE642F" w:rsidRPr="00977831">
          <w:rPr>
            <w:rStyle w:val="a8"/>
            <w:color w:val="auto"/>
          </w:rPr>
          <w:t>.</w:t>
        </w:r>
        <w:r w:rsidR="00DE642F" w:rsidRPr="00977831">
          <w:rPr>
            <w:rStyle w:val="a8"/>
            <w:color w:val="auto"/>
            <w:lang w:val="en-US"/>
          </w:rPr>
          <w:t>gosuslugi</w:t>
        </w:r>
        <w:r w:rsidR="00DE642F" w:rsidRPr="00977831">
          <w:rPr>
            <w:rStyle w:val="a8"/>
            <w:color w:val="auto"/>
          </w:rPr>
          <w:t>.</w:t>
        </w:r>
        <w:r w:rsidR="00DE642F" w:rsidRPr="00977831">
          <w:rPr>
            <w:rStyle w:val="a8"/>
            <w:color w:val="auto"/>
            <w:lang w:val="en-US"/>
          </w:rPr>
          <w:t>ru</w:t>
        </w:r>
      </w:hyperlink>
      <w:r w:rsidR="00DE642F" w:rsidRPr="00977831">
        <w:t>, посредством устных консультаций, проводимых должностными лицами администрации, а так же по письменному обращению заявителей.</w:t>
      </w:r>
    </w:p>
    <w:p w:rsidR="00DE642F" w:rsidRPr="00977831" w:rsidRDefault="004D003D" w:rsidP="00DE642F">
      <w:pPr>
        <w:widowControl w:val="0"/>
        <w:autoSpaceDE w:val="0"/>
        <w:autoSpaceDN w:val="0"/>
        <w:adjustRightInd w:val="0"/>
        <w:ind w:firstLine="540"/>
        <w:jc w:val="both"/>
      </w:pPr>
      <w:r w:rsidRPr="00977831">
        <w:t>9</w:t>
      </w:r>
      <w:r w:rsidR="00DE642F" w:rsidRPr="00977831">
        <w:t>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C35758" w:rsidRPr="00977831" w:rsidRDefault="00C35758" w:rsidP="00DE642F">
      <w:pPr>
        <w:ind w:firstLine="567"/>
        <w:jc w:val="both"/>
        <w:rPr>
          <w:kern w:val="1"/>
        </w:rPr>
      </w:pP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  <w:outlineLvl w:val="1"/>
      </w:pPr>
      <w:r w:rsidRPr="00977831">
        <w:t>Раздел 2. Стандарт предоставления муниципальной услуги</w:t>
      </w:r>
    </w:p>
    <w:p w:rsidR="00C4524E" w:rsidRPr="00977831" w:rsidRDefault="00C4524E" w:rsidP="00C4524E">
      <w:pPr>
        <w:widowControl w:val="0"/>
        <w:autoSpaceDE w:val="0"/>
        <w:autoSpaceDN w:val="0"/>
        <w:adjustRightInd w:val="0"/>
        <w:ind w:firstLine="540"/>
        <w:jc w:val="both"/>
      </w:pP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  <w:outlineLvl w:val="2"/>
      </w:pPr>
      <w:r w:rsidRPr="00977831">
        <w:t>Подраздел 1. Наименование муниципальной услуги</w:t>
      </w:r>
    </w:p>
    <w:p w:rsidR="00C4524E" w:rsidRPr="00977831" w:rsidRDefault="00C4524E" w:rsidP="00C35758">
      <w:pPr>
        <w:suppressAutoHyphens w:val="0"/>
        <w:autoSpaceDE w:val="0"/>
        <w:autoSpaceDN w:val="0"/>
        <w:adjustRightInd w:val="0"/>
        <w:ind w:firstLine="567"/>
        <w:jc w:val="both"/>
      </w:pPr>
    </w:p>
    <w:p w:rsidR="00C4524E" w:rsidRPr="00977831" w:rsidRDefault="00C35758" w:rsidP="00C35758">
      <w:pPr>
        <w:suppressAutoHyphens w:val="0"/>
        <w:autoSpaceDE w:val="0"/>
        <w:autoSpaceDN w:val="0"/>
        <w:adjustRightInd w:val="0"/>
        <w:ind w:firstLine="567"/>
        <w:jc w:val="both"/>
      </w:pPr>
      <w:r w:rsidRPr="00977831">
        <w:t>1</w:t>
      </w:r>
      <w:r w:rsidR="004D003D" w:rsidRPr="00977831">
        <w:t>0</w:t>
      </w:r>
      <w:r w:rsidRPr="00977831">
        <w:t xml:space="preserve">. Наименование муниципальной услуги: </w:t>
      </w:r>
      <w:r w:rsidR="00C4524E" w:rsidRPr="00977831">
        <w:rPr>
          <w:bCs/>
        </w:rPr>
        <w:t>«</w:t>
      </w:r>
      <w:r w:rsidR="00C4524E" w:rsidRPr="00977831">
        <w:t>Выдача технических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образования».</w:t>
      </w: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</w:pP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</w:pPr>
      <w:r w:rsidRPr="00977831">
        <w:t xml:space="preserve">Подраздел 2. Наименование органа, предоставляющего </w:t>
      </w: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</w:pPr>
      <w:r w:rsidRPr="00977831">
        <w:t>муниципальную услугу</w:t>
      </w:r>
    </w:p>
    <w:p w:rsidR="00C4524E" w:rsidRPr="00977831" w:rsidRDefault="00C4524E" w:rsidP="00C35758">
      <w:pPr>
        <w:suppressAutoHyphens w:val="0"/>
        <w:autoSpaceDE w:val="0"/>
        <w:autoSpaceDN w:val="0"/>
        <w:adjustRightInd w:val="0"/>
        <w:ind w:firstLine="567"/>
        <w:jc w:val="both"/>
      </w:pPr>
    </w:p>
    <w:p w:rsidR="00C35758" w:rsidRPr="00977831" w:rsidRDefault="00011003" w:rsidP="00C35758">
      <w:pPr>
        <w:suppressAutoHyphens w:val="0"/>
        <w:autoSpaceDE w:val="0"/>
        <w:autoSpaceDN w:val="0"/>
        <w:adjustRightInd w:val="0"/>
        <w:ind w:firstLine="567"/>
        <w:jc w:val="both"/>
      </w:pPr>
      <w:r w:rsidRPr="00977831">
        <w:t>1</w:t>
      </w:r>
      <w:r w:rsidR="004D003D" w:rsidRPr="00977831">
        <w:t>1</w:t>
      </w:r>
      <w:r w:rsidR="00C35758" w:rsidRPr="00977831">
        <w:t xml:space="preserve">. Муниципальную услугу оказывает </w:t>
      </w:r>
      <w:r w:rsidR="00C4524E" w:rsidRPr="00977831">
        <w:t>администрация Ершовского муниципального образования.</w:t>
      </w:r>
    </w:p>
    <w:p w:rsidR="00C4524E" w:rsidRPr="00977831" w:rsidRDefault="00011003" w:rsidP="00C4524E">
      <w:pPr>
        <w:widowControl w:val="0"/>
        <w:autoSpaceDE w:val="0"/>
        <w:autoSpaceDN w:val="0"/>
        <w:adjustRightInd w:val="0"/>
        <w:ind w:firstLine="540"/>
        <w:jc w:val="both"/>
      </w:pPr>
      <w:r w:rsidRPr="00977831">
        <w:t>1</w:t>
      </w:r>
      <w:r w:rsidR="004D003D" w:rsidRPr="00977831">
        <w:t>2</w:t>
      </w:r>
      <w:r w:rsidR="00C35758" w:rsidRPr="00977831">
        <w:t xml:space="preserve">. </w:t>
      </w:r>
      <w:r w:rsidR="00C4524E" w:rsidRPr="00977831">
        <w:t xml:space="preserve">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Ершовского муниципального образования.  </w:t>
      </w: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</w:pPr>
    </w:p>
    <w:p w:rsidR="00C4524E" w:rsidRPr="00977831" w:rsidRDefault="00C4524E" w:rsidP="00C4524E">
      <w:pPr>
        <w:widowControl w:val="0"/>
        <w:autoSpaceDE w:val="0"/>
        <w:autoSpaceDN w:val="0"/>
        <w:adjustRightInd w:val="0"/>
        <w:jc w:val="center"/>
      </w:pPr>
      <w:r w:rsidRPr="00977831">
        <w:t>Подраздел 3. Результат предоставления муниципальной услуги</w:t>
      </w:r>
    </w:p>
    <w:p w:rsidR="00C4524E" w:rsidRPr="00977831" w:rsidRDefault="00C4524E" w:rsidP="00C4524E">
      <w:pPr>
        <w:widowControl w:val="0"/>
        <w:autoSpaceDE w:val="0"/>
        <w:autoSpaceDN w:val="0"/>
        <w:adjustRightInd w:val="0"/>
        <w:ind w:firstLine="540"/>
        <w:jc w:val="both"/>
      </w:pPr>
    </w:p>
    <w:p w:rsidR="00C35758" w:rsidRPr="00977831" w:rsidRDefault="00C35758" w:rsidP="00C3575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7831">
        <w:t>Результатом предоставления муниципальной услуги является</w:t>
      </w:r>
      <w:r w:rsidRPr="00977831">
        <w:rPr>
          <w:lang w:eastAsia="ru-RU"/>
        </w:rPr>
        <w:t xml:space="preserve"> </w:t>
      </w:r>
    </w:p>
    <w:p w:rsidR="00C35758" w:rsidRPr="00977831" w:rsidRDefault="00011003" w:rsidP="00C35758">
      <w:pPr>
        <w:ind w:firstLine="567"/>
        <w:jc w:val="both"/>
      </w:pPr>
      <w:r w:rsidRPr="00977831">
        <w:rPr>
          <w:rFonts w:eastAsia="SimSun"/>
          <w:lang w:eastAsia="zh-CN"/>
        </w:rPr>
        <w:t>1</w:t>
      </w:r>
      <w:r w:rsidR="004D003D" w:rsidRPr="00977831">
        <w:rPr>
          <w:rFonts w:eastAsia="SimSun"/>
          <w:lang w:eastAsia="zh-CN"/>
        </w:rPr>
        <w:t>3</w:t>
      </w:r>
      <w:r w:rsidR="00583AC2" w:rsidRPr="00977831">
        <w:rPr>
          <w:rFonts w:eastAsia="SimSun"/>
          <w:lang w:eastAsia="zh-CN"/>
        </w:rPr>
        <w:t xml:space="preserve">. </w:t>
      </w:r>
      <w:r w:rsidR="00C35758" w:rsidRPr="00977831">
        <w:t xml:space="preserve"> </w:t>
      </w:r>
      <w:r w:rsidR="00583AC2" w:rsidRPr="00977831">
        <w:t>В</w:t>
      </w:r>
      <w:r w:rsidR="00C35758" w:rsidRPr="00977831">
        <w:t>ыдача технических</w:t>
      </w:r>
      <w:r w:rsidR="00583AC2" w:rsidRPr="00977831">
        <w:t xml:space="preserve"> 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</w:t>
      </w:r>
      <w:r w:rsidR="00C35758" w:rsidRPr="00977831">
        <w:t>;</w:t>
      </w:r>
    </w:p>
    <w:p w:rsidR="00C35758" w:rsidRPr="00977831" w:rsidRDefault="00011003" w:rsidP="00C35758">
      <w:pPr>
        <w:ind w:firstLine="567"/>
        <w:jc w:val="both"/>
      </w:pPr>
      <w:r w:rsidRPr="00977831">
        <w:lastRenderedPageBreak/>
        <w:t>1</w:t>
      </w:r>
      <w:r w:rsidR="004D003D" w:rsidRPr="00977831">
        <w:t>4</w:t>
      </w:r>
      <w:r w:rsidR="00583AC2" w:rsidRPr="00977831">
        <w:t>.</w:t>
      </w:r>
      <w:r w:rsidR="00C35758" w:rsidRPr="00977831">
        <w:t xml:space="preserve"> </w:t>
      </w:r>
      <w:r w:rsidRPr="00977831">
        <w:t>О</w:t>
      </w:r>
      <w:r w:rsidR="00C35758" w:rsidRPr="00977831">
        <w:t>тказ в выдаче технических условий на</w:t>
      </w:r>
      <w:r w:rsidR="00583AC2" w:rsidRPr="00977831">
        <w:t xml:space="preserve">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</w:t>
      </w:r>
      <w:r w:rsidR="00C35758" w:rsidRPr="00977831">
        <w:t>;</w:t>
      </w:r>
    </w:p>
    <w:p w:rsidR="00583AC2" w:rsidRPr="00977831" w:rsidRDefault="00583AC2" w:rsidP="00C35758">
      <w:pPr>
        <w:ind w:firstLine="567"/>
        <w:jc w:val="both"/>
      </w:pPr>
    </w:p>
    <w:p w:rsidR="00583AC2" w:rsidRPr="00977831" w:rsidRDefault="00583AC2" w:rsidP="00583AC2">
      <w:pPr>
        <w:widowControl w:val="0"/>
        <w:autoSpaceDE w:val="0"/>
        <w:autoSpaceDN w:val="0"/>
        <w:adjustRightInd w:val="0"/>
        <w:jc w:val="center"/>
      </w:pPr>
      <w:r w:rsidRPr="00977831">
        <w:t>Подраздел 4. Срок предоставления муниципальной  услуги</w:t>
      </w:r>
    </w:p>
    <w:p w:rsidR="00583AC2" w:rsidRPr="00977831" w:rsidRDefault="00583AC2" w:rsidP="00583AC2">
      <w:pPr>
        <w:widowControl w:val="0"/>
        <w:autoSpaceDE w:val="0"/>
        <w:autoSpaceDN w:val="0"/>
        <w:adjustRightInd w:val="0"/>
        <w:ind w:firstLine="540"/>
        <w:jc w:val="both"/>
      </w:pPr>
    </w:p>
    <w:p w:rsidR="00583AC2" w:rsidRPr="00977831" w:rsidRDefault="00011003" w:rsidP="00583AC2">
      <w:pPr>
        <w:widowControl w:val="0"/>
        <w:autoSpaceDE w:val="0"/>
        <w:autoSpaceDN w:val="0"/>
        <w:adjustRightInd w:val="0"/>
        <w:ind w:firstLine="540"/>
        <w:jc w:val="both"/>
      </w:pPr>
      <w:r w:rsidRPr="00977831">
        <w:t>1</w:t>
      </w:r>
      <w:r w:rsidR="004D003D" w:rsidRPr="00977831">
        <w:t>5</w:t>
      </w:r>
      <w:r w:rsidR="00583AC2" w:rsidRPr="00977831">
        <w:t>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583AC2" w:rsidRPr="00977831" w:rsidRDefault="00011003" w:rsidP="00583AC2">
      <w:pPr>
        <w:autoSpaceDE w:val="0"/>
        <w:autoSpaceDN w:val="0"/>
        <w:adjustRightInd w:val="0"/>
        <w:ind w:firstLine="540"/>
        <w:jc w:val="both"/>
      </w:pPr>
      <w:r w:rsidRPr="00977831">
        <w:t>1</w:t>
      </w:r>
      <w:r w:rsidR="004D003D" w:rsidRPr="00977831">
        <w:t>6</w:t>
      </w:r>
      <w:r w:rsidR="00583AC2" w:rsidRPr="00977831">
        <w:t>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583AC2" w:rsidRPr="00977831" w:rsidRDefault="00011003" w:rsidP="00583AC2">
      <w:pPr>
        <w:widowControl w:val="0"/>
        <w:autoSpaceDE w:val="0"/>
        <w:autoSpaceDN w:val="0"/>
        <w:adjustRightInd w:val="0"/>
        <w:ind w:firstLine="540"/>
        <w:jc w:val="both"/>
      </w:pPr>
      <w:r w:rsidRPr="00977831">
        <w:t>1</w:t>
      </w:r>
      <w:r w:rsidR="004D003D" w:rsidRPr="00977831">
        <w:t>7</w:t>
      </w:r>
      <w:r w:rsidR="00583AC2" w:rsidRPr="00977831">
        <w:t xml:space="preserve">. Исполнение муниципальной услуги не приостанавливается. </w:t>
      </w:r>
    </w:p>
    <w:p w:rsidR="00583AC2" w:rsidRPr="00977831" w:rsidRDefault="00583AC2" w:rsidP="00C35758">
      <w:pPr>
        <w:ind w:firstLine="567"/>
        <w:jc w:val="both"/>
      </w:pPr>
    </w:p>
    <w:p w:rsidR="00583AC2" w:rsidRPr="00977831" w:rsidRDefault="00583AC2" w:rsidP="00583AC2">
      <w:pPr>
        <w:autoSpaceDE w:val="0"/>
        <w:autoSpaceDN w:val="0"/>
        <w:adjustRightInd w:val="0"/>
        <w:ind w:firstLine="540"/>
        <w:jc w:val="center"/>
      </w:pPr>
      <w:r w:rsidRPr="00977831">
        <w:t>Подраздел 5. Перечень нормативных правовых актов, регулирующих предоставление муниципальной услуги</w:t>
      </w:r>
    </w:p>
    <w:p w:rsidR="00583AC2" w:rsidRPr="00977831" w:rsidRDefault="00583AC2" w:rsidP="00583AC2">
      <w:pPr>
        <w:widowControl w:val="0"/>
        <w:autoSpaceDE w:val="0"/>
        <w:autoSpaceDN w:val="0"/>
        <w:adjustRightInd w:val="0"/>
        <w:ind w:firstLine="709"/>
        <w:jc w:val="both"/>
      </w:pPr>
    </w:p>
    <w:p w:rsidR="00583AC2" w:rsidRPr="00977831" w:rsidRDefault="00011003" w:rsidP="00583AC2">
      <w:pPr>
        <w:widowControl w:val="0"/>
        <w:autoSpaceDE w:val="0"/>
        <w:autoSpaceDN w:val="0"/>
        <w:adjustRightInd w:val="0"/>
        <w:ind w:firstLine="709"/>
        <w:jc w:val="both"/>
      </w:pPr>
      <w:r w:rsidRPr="00977831">
        <w:t>1</w:t>
      </w:r>
      <w:r w:rsidR="004D003D" w:rsidRPr="00977831">
        <w:t>8</w:t>
      </w:r>
      <w:r w:rsidR="00583AC2" w:rsidRPr="00977831">
        <w:t>. Предоставление муниципальной услуги осуществляется в соответствии с:</w:t>
      </w:r>
    </w:p>
    <w:p w:rsidR="00C35758" w:rsidRPr="00977831" w:rsidRDefault="00583AC2" w:rsidP="00C35758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Style w:val="FontStyle46"/>
          <w:sz w:val="24"/>
          <w:szCs w:val="24"/>
        </w:rPr>
      </w:pPr>
      <w:r w:rsidRPr="00977831">
        <w:t>1)</w:t>
      </w:r>
      <w:r w:rsidR="00C35758" w:rsidRPr="00977831">
        <w:t xml:space="preserve"> Конституцией Российской Федерации, </w:t>
      </w:r>
      <w:r w:rsidR="00C35758" w:rsidRPr="00977831">
        <w:rPr>
          <w:rStyle w:val="FontStyle46"/>
          <w:sz w:val="24"/>
          <w:szCs w:val="24"/>
        </w:rPr>
        <w:t>принятой 12.12.1993 года;</w:t>
      </w:r>
    </w:p>
    <w:p w:rsidR="00C35758" w:rsidRPr="00977831" w:rsidRDefault="00583AC2" w:rsidP="00C35758">
      <w:pPr>
        <w:ind w:firstLine="567"/>
        <w:jc w:val="both"/>
      </w:pPr>
      <w:r w:rsidRPr="00977831">
        <w:t>2)</w:t>
      </w:r>
      <w:r w:rsidR="00C35758" w:rsidRPr="00977831">
        <w:t xml:space="preserve"> Градостроительным  кодексом Российской Федерации от 29.12.2004 № 190-ФЗ;</w:t>
      </w:r>
    </w:p>
    <w:p w:rsidR="00C35758" w:rsidRPr="00977831" w:rsidRDefault="00583AC2" w:rsidP="00C35758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567"/>
        <w:jc w:val="both"/>
      </w:pPr>
      <w:r w:rsidRPr="00977831">
        <w:t>3) Федеральным законом от 27.07.2010 № 210-ФЗ «Об организации предоставления государственных и муниципальных услуг»</w:t>
      </w:r>
      <w:r w:rsidR="00C35758" w:rsidRPr="00977831">
        <w:t>;</w:t>
      </w:r>
    </w:p>
    <w:p w:rsidR="00C35758" w:rsidRPr="00977831" w:rsidRDefault="00583AC2" w:rsidP="00C35758">
      <w:pPr>
        <w:widowControl w:val="0"/>
        <w:autoSpaceDE w:val="0"/>
        <w:autoSpaceDN w:val="0"/>
        <w:adjustRightInd w:val="0"/>
        <w:ind w:right="-1" w:firstLine="567"/>
        <w:jc w:val="both"/>
      </w:pPr>
      <w:r w:rsidRPr="00977831">
        <w:t xml:space="preserve">4) </w:t>
      </w:r>
      <w:r w:rsidR="00C35758" w:rsidRPr="00977831"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C35758" w:rsidRPr="00977831">
          <w:t>2003 г</w:t>
        </w:r>
      </w:smartTag>
      <w:r w:rsidR="00C35758" w:rsidRPr="00977831">
        <w:t>. № 131-Ф3 «Об общих принципах организации местного самоуправления в Российской Федерации»;</w:t>
      </w:r>
    </w:p>
    <w:p w:rsidR="00583AC2" w:rsidRPr="00977831" w:rsidRDefault="00583AC2" w:rsidP="00583AC2">
      <w:pPr>
        <w:ind w:firstLine="567"/>
        <w:jc w:val="both"/>
      </w:pPr>
      <w:r w:rsidRPr="00977831">
        <w:t>5)</w:t>
      </w:r>
      <w:r w:rsidR="00C35758" w:rsidRPr="00977831">
        <w:t xml:space="preserve"> Постановлением Правительства РФ от 13.02.2006г. № 83 «Об утверждении Правил определения и предоставления технических </w:t>
      </w:r>
      <w:bookmarkStart w:id="2" w:name="YANDEX_19"/>
      <w:bookmarkEnd w:id="2"/>
      <w:r w:rsidR="00C35758" w:rsidRPr="00977831">
        <w:t> условий 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583AC2" w:rsidRPr="00977831" w:rsidRDefault="00583AC2" w:rsidP="00583AC2">
      <w:pPr>
        <w:ind w:firstLine="567"/>
        <w:jc w:val="both"/>
      </w:pPr>
      <w:r w:rsidRPr="00977831">
        <w:t xml:space="preserve">6) </w:t>
      </w:r>
      <w:hyperlink r:id="rId10" w:history="1">
        <w:r w:rsidRPr="00977831">
          <w:t>Уставом</w:t>
        </w:r>
      </w:hyperlink>
      <w:r w:rsidRPr="00977831">
        <w:t xml:space="preserve"> Ершовского муниципального образования </w:t>
      </w:r>
    </w:p>
    <w:p w:rsidR="00583AC2" w:rsidRPr="00977831" w:rsidRDefault="00583AC2" w:rsidP="00583AC2">
      <w:pPr>
        <w:ind w:firstLine="567"/>
        <w:jc w:val="both"/>
      </w:pPr>
      <w:r w:rsidRPr="00977831">
        <w:t>7) настоящим Регламентом</w:t>
      </w:r>
    </w:p>
    <w:p w:rsidR="00011003" w:rsidRPr="00977831" w:rsidRDefault="00011003" w:rsidP="00D8620B">
      <w:pPr>
        <w:pStyle w:val="a5"/>
        <w:spacing w:after="0"/>
        <w:jc w:val="center"/>
      </w:pPr>
    </w:p>
    <w:p w:rsidR="00011003" w:rsidRPr="00977831" w:rsidRDefault="00011003" w:rsidP="00011003">
      <w:pPr>
        <w:jc w:val="center"/>
      </w:pPr>
      <w:r w:rsidRPr="00977831">
        <w:t xml:space="preserve">Подраздел 6. Перечень документов, необходимых для предоставления </w:t>
      </w:r>
    </w:p>
    <w:p w:rsidR="00011003" w:rsidRPr="00977831" w:rsidRDefault="00011003" w:rsidP="00011003">
      <w:pPr>
        <w:jc w:val="center"/>
      </w:pPr>
      <w:r w:rsidRPr="00977831">
        <w:t>муниципальной услуги</w:t>
      </w:r>
    </w:p>
    <w:p w:rsidR="00011003" w:rsidRPr="00977831" w:rsidRDefault="00011003" w:rsidP="00011003">
      <w:pPr>
        <w:ind w:firstLine="709"/>
        <w:jc w:val="both"/>
      </w:pPr>
    </w:p>
    <w:p w:rsidR="00531409" w:rsidRPr="00977831" w:rsidRDefault="00531409" w:rsidP="00531409">
      <w:pPr>
        <w:pStyle w:val="a5"/>
        <w:spacing w:after="0"/>
        <w:jc w:val="both"/>
      </w:pPr>
      <w:r w:rsidRPr="00977831">
        <w:t xml:space="preserve">      </w:t>
      </w:r>
      <w:r w:rsidR="004D003D" w:rsidRPr="00977831">
        <w:t>19</w:t>
      </w:r>
      <w:r w:rsidR="00011003" w:rsidRPr="00977831">
        <w:t>.</w:t>
      </w:r>
      <w:r w:rsidRPr="00977831">
        <w:t xml:space="preserve"> </w:t>
      </w:r>
      <w:r w:rsidR="00011003" w:rsidRPr="00977831">
        <w:t xml:space="preserve"> Для получения муниципальной услуги заявитель может обратиться в  орган</w:t>
      </w:r>
      <w:r w:rsidRPr="00977831">
        <w:t>,</w:t>
      </w:r>
      <w:r w:rsidR="00011003" w:rsidRPr="00977831">
        <w:t xml:space="preserve"> предоставляющий муниципальную услугу, с заявлением, составленным на имя руководителя по устан</w:t>
      </w:r>
      <w:r w:rsidRPr="00977831">
        <w:t>овленной форме (приложение № 1),</w:t>
      </w:r>
      <w:r w:rsidR="00011003" w:rsidRPr="00977831">
        <w:t xml:space="preserve"> </w:t>
      </w:r>
      <w:r w:rsidRPr="00977831">
        <w:t>в котором указывается:</w:t>
      </w:r>
    </w:p>
    <w:p w:rsidR="00531409" w:rsidRPr="00977831" w:rsidRDefault="00531409" w:rsidP="00531409">
      <w:pPr>
        <w:pStyle w:val="a5"/>
        <w:tabs>
          <w:tab w:val="left" w:pos="567"/>
        </w:tabs>
        <w:spacing w:after="0"/>
        <w:jc w:val="both"/>
      </w:pPr>
      <w:r w:rsidRPr="00977831">
        <w:tab/>
        <w:t xml:space="preserve">1) наименование лица, направившего запрос, его местонахождение и почтовый адрес объекта на который выдаются технические условия </w:t>
      </w:r>
      <w:r w:rsidR="004D003D" w:rsidRPr="00977831">
        <w:t xml:space="preserve">на </w:t>
      </w:r>
      <w:r w:rsidRPr="00977831">
        <w:t>подключение (присоединение) объектов капитального строительства к  сетям инженерно-технического обеспечения;</w:t>
      </w:r>
    </w:p>
    <w:p w:rsidR="00531409" w:rsidRPr="00977831" w:rsidRDefault="00531409" w:rsidP="00531409">
      <w:pPr>
        <w:pStyle w:val="a5"/>
        <w:spacing w:after="0"/>
        <w:jc w:val="both"/>
      </w:pPr>
      <w:r w:rsidRPr="00977831">
        <w:t xml:space="preserve">    </w:t>
      </w:r>
      <w:r w:rsidR="00106F15" w:rsidRPr="00977831">
        <w:t xml:space="preserve"> </w:t>
      </w:r>
      <w:r w:rsidRPr="00977831">
        <w:t xml:space="preserve">  2)</w:t>
      </w:r>
      <w:r w:rsidR="004A6BFE" w:rsidRPr="00977831">
        <w:t xml:space="preserve"> </w:t>
      </w:r>
      <w:r w:rsidRPr="00977831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531409" w:rsidRPr="00977831" w:rsidRDefault="004A6BFE" w:rsidP="00531409">
      <w:pPr>
        <w:pStyle w:val="a5"/>
        <w:spacing w:after="0"/>
        <w:jc w:val="both"/>
      </w:pPr>
      <w:r w:rsidRPr="00977831">
        <w:t xml:space="preserve">   </w:t>
      </w:r>
      <w:r w:rsidR="00106F15" w:rsidRPr="00977831">
        <w:t xml:space="preserve"> </w:t>
      </w:r>
      <w:r w:rsidRPr="00977831">
        <w:t xml:space="preserve">  3)</w:t>
      </w:r>
      <w:r w:rsidR="00531409" w:rsidRPr="00977831">
        <w:t xml:space="preserve"> необходимые виды ресурсов, получаемых от сетей инженерно-технического обеспечения;</w:t>
      </w:r>
    </w:p>
    <w:p w:rsidR="00531409" w:rsidRPr="00977831" w:rsidRDefault="004A6BFE" w:rsidP="004A6BFE">
      <w:pPr>
        <w:pStyle w:val="a5"/>
        <w:spacing w:after="0"/>
        <w:jc w:val="both"/>
      </w:pPr>
      <w:r w:rsidRPr="00977831">
        <w:t xml:space="preserve">   </w:t>
      </w:r>
      <w:r w:rsidR="00106F15" w:rsidRPr="00977831">
        <w:t xml:space="preserve"> </w:t>
      </w:r>
      <w:r w:rsidRPr="00977831">
        <w:t xml:space="preserve">  4)</w:t>
      </w:r>
      <w:r w:rsidR="00531409" w:rsidRPr="00977831">
        <w:t xml:space="preserve"> планируемую величину необходимой подключаемой нагрузки (при наличии соответствующей информации).</w:t>
      </w:r>
    </w:p>
    <w:p w:rsidR="008137DD" w:rsidRPr="00977831" w:rsidRDefault="008137DD" w:rsidP="008137DD">
      <w:pPr>
        <w:pStyle w:val="a5"/>
        <w:spacing w:after="0"/>
        <w:jc w:val="both"/>
      </w:pPr>
      <w:r w:rsidRPr="00977831">
        <w:tab/>
        <w:t>К заявлению прилагаются</w:t>
      </w:r>
    </w:p>
    <w:p w:rsidR="004A6BFE" w:rsidRPr="00977831" w:rsidRDefault="008137DD" w:rsidP="008137DD">
      <w:pPr>
        <w:pStyle w:val="a5"/>
        <w:spacing w:after="0"/>
        <w:jc w:val="both"/>
      </w:pPr>
      <w:r w:rsidRPr="00977831">
        <w:t xml:space="preserve">     1)</w:t>
      </w:r>
      <w:r w:rsidR="004A6BFE" w:rsidRPr="00977831">
        <w:t>правоустанавливающие документы на земельный участок (для правообладателя земельного участка);</w:t>
      </w:r>
    </w:p>
    <w:p w:rsidR="004A6BFE" w:rsidRPr="00977831" w:rsidRDefault="008137DD" w:rsidP="008137DD">
      <w:pPr>
        <w:pStyle w:val="a5"/>
        <w:spacing w:after="0"/>
        <w:jc w:val="both"/>
      </w:pPr>
      <w:r w:rsidRPr="00977831">
        <w:t xml:space="preserve">     2)</w:t>
      </w:r>
      <w:r w:rsidR="004A6BFE" w:rsidRPr="00977831">
        <w:t xml:space="preserve"> информация о границах земельного участка, на котором планируется осуществить </w:t>
      </w:r>
      <w:r w:rsidR="004A6BFE" w:rsidRPr="00977831">
        <w:lastRenderedPageBreak/>
        <w:t>строительство объекта капитального строительства  или на котором расположен реконструируемый объект капитального строительства;</w:t>
      </w:r>
    </w:p>
    <w:p w:rsidR="004A6BFE" w:rsidRPr="00977831" w:rsidRDefault="008137DD" w:rsidP="008137DD">
      <w:pPr>
        <w:pStyle w:val="a5"/>
        <w:spacing w:after="0"/>
        <w:jc w:val="both"/>
      </w:pPr>
      <w:r w:rsidRPr="00977831">
        <w:t xml:space="preserve"> </w:t>
      </w:r>
      <w:r w:rsidR="00106F15" w:rsidRPr="00977831">
        <w:t xml:space="preserve"> </w:t>
      </w:r>
      <w:r w:rsidRPr="00977831">
        <w:t xml:space="preserve"> 3)</w:t>
      </w:r>
      <w:r w:rsidR="004A6BFE" w:rsidRPr="00977831">
        <w:t xml:space="preserve"> информация о разрешенном использовании земельного участка;</w:t>
      </w:r>
    </w:p>
    <w:p w:rsidR="004A6BFE" w:rsidRPr="00977831" w:rsidRDefault="00106F15" w:rsidP="008137DD">
      <w:pPr>
        <w:pStyle w:val="a5"/>
        <w:spacing w:after="0"/>
        <w:jc w:val="both"/>
      </w:pPr>
      <w:r w:rsidRPr="00977831">
        <w:t xml:space="preserve">  </w:t>
      </w:r>
      <w:r w:rsidR="008137DD" w:rsidRPr="00977831">
        <w:t xml:space="preserve"> 4)</w:t>
      </w:r>
      <w:r w:rsidR="004A6BFE" w:rsidRPr="00977831">
        <w:t>информация о предельных параметрах разрешенного строительства (реконструкции) объектов капитального строительства, (предварительный генплан с указанием этажности здания);</w:t>
      </w:r>
    </w:p>
    <w:p w:rsidR="004A6BFE" w:rsidRPr="00977831" w:rsidRDefault="008137DD" w:rsidP="008137DD">
      <w:pPr>
        <w:pStyle w:val="a5"/>
        <w:spacing w:after="0"/>
        <w:jc w:val="both"/>
      </w:pPr>
      <w:r w:rsidRPr="00977831">
        <w:t xml:space="preserve"> </w:t>
      </w:r>
      <w:r w:rsidR="00106F15" w:rsidRPr="00977831">
        <w:t xml:space="preserve"> </w:t>
      </w:r>
      <w:r w:rsidRPr="00977831">
        <w:t>5)</w:t>
      </w:r>
      <w:r w:rsidR="004A6BFE" w:rsidRPr="00977831">
        <w:t xml:space="preserve"> схема размещения объекта строительства (реконструкции);</w:t>
      </w:r>
    </w:p>
    <w:p w:rsidR="008137DD" w:rsidRPr="00977831" w:rsidRDefault="00106F15" w:rsidP="00106F15">
      <w:pPr>
        <w:pStyle w:val="a5"/>
        <w:spacing w:after="0"/>
        <w:jc w:val="both"/>
      </w:pPr>
      <w:r w:rsidRPr="00977831">
        <w:t xml:space="preserve">  </w:t>
      </w:r>
      <w:r w:rsidR="008137DD" w:rsidRPr="00977831">
        <w:t>6)</w:t>
      </w:r>
      <w:r w:rsidR="004A6BFE" w:rsidRPr="00977831">
        <w:t xml:space="preserve">необходимые виды ресурсов, планируемая величина необходимой подключаемой нагрузки </w:t>
      </w:r>
    </w:p>
    <w:p w:rsidR="00106F15" w:rsidRPr="00977831" w:rsidRDefault="00106F15" w:rsidP="00106F15">
      <w:pPr>
        <w:pStyle w:val="a5"/>
        <w:spacing w:after="0"/>
        <w:jc w:val="both"/>
      </w:pPr>
      <w:r w:rsidRPr="00977831">
        <w:t xml:space="preserve">  7)</w:t>
      </w:r>
      <w:r w:rsidR="004A6BFE" w:rsidRPr="00977831">
        <w:t xml:space="preserve"> при подключении к сетям основного абонента, представляется согласие владельца сетей на подключение и получение дополнительной мощности.</w:t>
      </w:r>
    </w:p>
    <w:p w:rsidR="00011003" w:rsidRPr="00977831" w:rsidRDefault="00106F15" w:rsidP="00106F15">
      <w:pPr>
        <w:pStyle w:val="a5"/>
        <w:spacing w:after="0"/>
        <w:jc w:val="both"/>
      </w:pPr>
      <w:r w:rsidRPr="00977831">
        <w:t xml:space="preserve">   По своему желанию заявитель может дополнительно представить иные документы, которые, по его мнению, имеют значение для получения муниципальной услуги. </w:t>
      </w:r>
      <w:r w:rsidR="00011003" w:rsidRPr="00977831">
        <w:t>Других документов</w:t>
      </w:r>
      <w:r w:rsidRPr="00977831">
        <w:t>,</w:t>
      </w:r>
      <w:r w:rsidR="00011003" w:rsidRPr="00977831">
        <w:t xml:space="preserve"> для предоставления муниципальной услуги</w:t>
      </w:r>
      <w:r w:rsidRPr="00977831">
        <w:t>,</w:t>
      </w:r>
      <w:r w:rsidR="00011003" w:rsidRPr="00977831">
        <w:t xml:space="preserve"> не требуется.</w:t>
      </w:r>
    </w:p>
    <w:p w:rsidR="00011003" w:rsidRPr="00977831" w:rsidRDefault="00106F15" w:rsidP="000110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831">
        <w:rPr>
          <w:rFonts w:ascii="Times New Roman" w:hAnsi="Times New Roman" w:cs="Times New Roman"/>
          <w:sz w:val="24"/>
          <w:szCs w:val="24"/>
        </w:rPr>
        <w:t>2</w:t>
      </w:r>
      <w:r w:rsidR="004D003D" w:rsidRPr="00977831">
        <w:rPr>
          <w:rFonts w:ascii="Times New Roman" w:hAnsi="Times New Roman" w:cs="Times New Roman"/>
          <w:sz w:val="24"/>
          <w:szCs w:val="24"/>
        </w:rPr>
        <w:t>0</w:t>
      </w:r>
      <w:r w:rsidR="00011003" w:rsidRPr="00977831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011003" w:rsidRPr="00977831" w:rsidRDefault="00011003" w:rsidP="000110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83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003" w:rsidRPr="00977831" w:rsidRDefault="00011003" w:rsidP="00011003">
      <w:pPr>
        <w:ind w:firstLine="709"/>
        <w:jc w:val="both"/>
      </w:pPr>
      <w:r w:rsidRPr="00977831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977831">
          <w:t>части 6 статьи 7</w:t>
        </w:r>
      </w:hyperlink>
      <w:r w:rsidRPr="00977831">
        <w:t xml:space="preserve"> Федерального закона от 27.07.2010 №210–ФЗ «Об организации предоставления государственных и муниципальных услуг».</w:t>
      </w:r>
    </w:p>
    <w:p w:rsidR="00325863" w:rsidRPr="00977831" w:rsidRDefault="00325863" w:rsidP="00B0709C">
      <w:pPr>
        <w:jc w:val="center"/>
      </w:pPr>
    </w:p>
    <w:p w:rsidR="00B0709C" w:rsidRPr="00977831" w:rsidRDefault="00B0709C" w:rsidP="00B0709C">
      <w:pPr>
        <w:jc w:val="center"/>
      </w:pPr>
      <w:r w:rsidRPr="00977831">
        <w:t xml:space="preserve">Подраздел 7. Основания для приостановления или отказа в предоставлении </w:t>
      </w:r>
    </w:p>
    <w:p w:rsidR="00B0709C" w:rsidRPr="00977831" w:rsidRDefault="00B0709C" w:rsidP="00B0709C">
      <w:pPr>
        <w:jc w:val="center"/>
      </w:pPr>
      <w:r w:rsidRPr="00977831">
        <w:t>муниципальной услуги</w:t>
      </w:r>
    </w:p>
    <w:p w:rsidR="00B0709C" w:rsidRPr="00977831" w:rsidRDefault="00B0709C" w:rsidP="00B0709C">
      <w:pPr>
        <w:ind w:right="-29" w:firstLine="720"/>
        <w:jc w:val="both"/>
      </w:pPr>
    </w:p>
    <w:p w:rsidR="00B0709C" w:rsidRPr="00977831" w:rsidRDefault="00B0709C" w:rsidP="00B0709C">
      <w:pPr>
        <w:ind w:right="-29" w:firstLine="720"/>
        <w:jc w:val="both"/>
      </w:pPr>
      <w:r w:rsidRPr="00977831">
        <w:t>2</w:t>
      </w:r>
      <w:r w:rsidR="004D003D" w:rsidRPr="00977831">
        <w:t>1</w:t>
      </w:r>
      <w:r w:rsidRPr="00977831">
        <w:t>. В предоставлении муниципальной услуги может быть отказано в следующих случаях:</w:t>
      </w:r>
    </w:p>
    <w:p w:rsidR="00325863" w:rsidRPr="00977831" w:rsidRDefault="00325863" w:rsidP="0032586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31">
        <w:rPr>
          <w:rFonts w:ascii="Times New Roman" w:hAnsi="Times New Roman" w:cs="Times New Roman"/>
          <w:sz w:val="24"/>
          <w:szCs w:val="24"/>
        </w:rPr>
        <w:t>1) содержание заявления, обращения не позволяет установить запрашиваемую информацию</w:t>
      </w:r>
      <w:r w:rsidR="004D003D" w:rsidRPr="00977831">
        <w:rPr>
          <w:rFonts w:ascii="Times New Roman" w:hAnsi="Times New Roman" w:cs="Times New Roman"/>
          <w:sz w:val="24"/>
          <w:szCs w:val="24"/>
        </w:rPr>
        <w:t>;</w:t>
      </w:r>
    </w:p>
    <w:p w:rsidR="004D003D" w:rsidRPr="00977831" w:rsidRDefault="004D003D" w:rsidP="004D003D">
      <w:pPr>
        <w:ind w:right="-29" w:firstLine="567"/>
        <w:jc w:val="both"/>
      </w:pPr>
      <w:r w:rsidRPr="00977831"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4D003D" w:rsidRPr="00977831" w:rsidRDefault="004D003D" w:rsidP="004D003D">
      <w:pPr>
        <w:ind w:right="-29" w:firstLine="720"/>
        <w:jc w:val="both"/>
      </w:pPr>
      <w:r w:rsidRPr="00977831">
        <w:t>3) представление</w:t>
      </w:r>
      <w:r w:rsidR="00F262EF" w:rsidRPr="00977831">
        <w:t xml:space="preserve"> в ненадлежащей форме</w:t>
      </w:r>
      <w:r w:rsidRPr="00977831">
        <w:t xml:space="preserve"> документов для получения технических условий на подключение (присоединение) объектов капитального строительства к  сетям инженерно-технического обеспечения;</w:t>
      </w:r>
    </w:p>
    <w:p w:rsidR="004D003D" w:rsidRPr="00977831" w:rsidRDefault="004D003D" w:rsidP="004D003D">
      <w:pPr>
        <w:ind w:right="-29" w:firstLine="720"/>
        <w:jc w:val="both"/>
      </w:pPr>
      <w:r w:rsidRPr="00977831">
        <w:t>4) запрашиваемая информация не относится к деятельности администрации;</w:t>
      </w:r>
    </w:p>
    <w:p w:rsidR="004D003D" w:rsidRPr="00977831" w:rsidRDefault="004D003D" w:rsidP="004D003D">
      <w:pPr>
        <w:ind w:right="-29" w:firstLine="720"/>
        <w:jc w:val="both"/>
      </w:pPr>
      <w:r w:rsidRPr="00977831">
        <w:t>6) запрашиваемая информация ранее представлялась заинтересованному лицу;</w:t>
      </w:r>
    </w:p>
    <w:p w:rsidR="004D003D" w:rsidRPr="00977831" w:rsidRDefault="004D003D" w:rsidP="004D003D">
      <w:pPr>
        <w:ind w:right="-29" w:firstLine="720"/>
        <w:jc w:val="both"/>
      </w:pPr>
      <w:r w:rsidRPr="00977831">
        <w:t>7) заявление, обращение о предоставлении муниципальной услуги содержит не нормативную лексику.</w:t>
      </w:r>
    </w:p>
    <w:p w:rsidR="004D003D" w:rsidRPr="00977831" w:rsidRDefault="004D003D" w:rsidP="004D003D">
      <w:pPr>
        <w:ind w:right="-29" w:firstLine="720"/>
        <w:jc w:val="both"/>
      </w:pPr>
      <w:r w:rsidRPr="00977831">
        <w:t>22. Основания для приостановления предоставления муниципальной услуги отсутствуют.</w:t>
      </w:r>
    </w:p>
    <w:p w:rsidR="00011003" w:rsidRPr="00977831" w:rsidRDefault="00011003" w:rsidP="00D8620B">
      <w:pPr>
        <w:pStyle w:val="a5"/>
        <w:spacing w:after="0"/>
        <w:jc w:val="center"/>
      </w:pPr>
    </w:p>
    <w:p w:rsidR="00F262EF" w:rsidRPr="00977831" w:rsidRDefault="00F262EF" w:rsidP="00F262EF">
      <w:pPr>
        <w:jc w:val="center"/>
      </w:pPr>
      <w:r w:rsidRPr="00977831">
        <w:t>Подраздел 8. Перечень услуг, которые являются необходимыми и обязательными для предоставления муниципальной услуги</w:t>
      </w:r>
    </w:p>
    <w:p w:rsidR="00F262EF" w:rsidRPr="00977831" w:rsidRDefault="00F262EF" w:rsidP="00F262EF">
      <w:pPr>
        <w:ind w:firstLine="709"/>
        <w:jc w:val="both"/>
      </w:pPr>
    </w:p>
    <w:p w:rsidR="00F262EF" w:rsidRPr="00977831" w:rsidRDefault="00F262EF" w:rsidP="00F262EF">
      <w:pPr>
        <w:ind w:firstLine="709"/>
        <w:jc w:val="both"/>
      </w:pPr>
      <w:r w:rsidRPr="00977831">
        <w:lastRenderedPageBreak/>
        <w:t xml:space="preserve">23. Необходимые и </w:t>
      </w:r>
      <w:r w:rsidR="00AC24FA" w:rsidRPr="00977831">
        <w:t>обязательные другие</w:t>
      </w:r>
      <w:r w:rsidRPr="00977831">
        <w:t xml:space="preserve"> услуги для предоставления муниципальной </w:t>
      </w:r>
      <w:r w:rsidR="00AC24FA" w:rsidRPr="00977831">
        <w:t>услуги отсутствуют</w:t>
      </w:r>
      <w:r w:rsidRPr="00977831">
        <w:t>.</w:t>
      </w:r>
    </w:p>
    <w:p w:rsidR="00F262EF" w:rsidRPr="00977831" w:rsidRDefault="00F262EF" w:rsidP="00F262EF">
      <w:pPr>
        <w:ind w:firstLine="709"/>
        <w:jc w:val="both"/>
      </w:pPr>
      <w:r w:rsidRPr="00977831">
        <w:t>24. В предоставлении муниципальной услуги участвуют только орган, предоставляющий муниципальную услугу. Другие организации в предоставлении муниципальной услуги не участвуют. Дополнительные документы при предоставлении услуги не требуются.</w:t>
      </w:r>
    </w:p>
    <w:p w:rsidR="00F262EF" w:rsidRPr="00977831" w:rsidRDefault="00F262EF" w:rsidP="00F262EF">
      <w:pPr>
        <w:ind w:firstLine="709"/>
        <w:jc w:val="both"/>
      </w:pPr>
    </w:p>
    <w:p w:rsidR="00F262EF" w:rsidRPr="00977831" w:rsidRDefault="00F262EF" w:rsidP="00F262EF">
      <w:pPr>
        <w:jc w:val="center"/>
      </w:pPr>
      <w:r w:rsidRPr="00977831">
        <w:t>Подраздел 9. Плата за предоставление муниципальной услуги</w:t>
      </w:r>
    </w:p>
    <w:p w:rsidR="00F262EF" w:rsidRPr="00977831" w:rsidRDefault="00F262EF" w:rsidP="00F262EF">
      <w:pPr>
        <w:ind w:firstLine="709"/>
        <w:jc w:val="both"/>
      </w:pPr>
    </w:p>
    <w:p w:rsidR="00F262EF" w:rsidRPr="00977831" w:rsidRDefault="00F262EF" w:rsidP="00F262EF">
      <w:pPr>
        <w:ind w:firstLine="709"/>
        <w:jc w:val="both"/>
      </w:pPr>
      <w:r w:rsidRPr="00977831">
        <w:t>25. Муниципальная услуга предоставляется бесплатно.</w:t>
      </w:r>
    </w:p>
    <w:p w:rsidR="00F262EF" w:rsidRPr="00977831" w:rsidRDefault="00F262EF" w:rsidP="00F262EF">
      <w:pPr>
        <w:jc w:val="center"/>
      </w:pPr>
    </w:p>
    <w:p w:rsidR="00F262EF" w:rsidRPr="00977831" w:rsidRDefault="00F262EF" w:rsidP="00F262EF">
      <w:pPr>
        <w:jc w:val="center"/>
      </w:pPr>
      <w:r w:rsidRPr="00977831">
        <w:t>Подраздел 10. Срок и порядок регистрации заявления, запроса о предоставлении муниципальной услуги</w:t>
      </w:r>
    </w:p>
    <w:p w:rsidR="00F262EF" w:rsidRPr="00977831" w:rsidRDefault="00F262EF" w:rsidP="00F262EF">
      <w:pPr>
        <w:pStyle w:val="western"/>
        <w:spacing w:before="0" w:beforeAutospacing="0" w:after="0"/>
        <w:ind w:firstLine="706"/>
        <w:jc w:val="both"/>
        <w:rPr>
          <w:color w:val="auto"/>
        </w:rPr>
      </w:pPr>
    </w:p>
    <w:p w:rsidR="00F262EF" w:rsidRPr="00977831" w:rsidRDefault="00F262EF" w:rsidP="00F262EF">
      <w:pPr>
        <w:pStyle w:val="western"/>
        <w:spacing w:before="0" w:beforeAutospacing="0" w:after="0"/>
        <w:ind w:firstLine="706"/>
        <w:jc w:val="both"/>
        <w:rPr>
          <w:color w:val="auto"/>
        </w:rPr>
      </w:pPr>
      <w:r w:rsidRPr="00977831">
        <w:rPr>
          <w:color w:val="auto"/>
        </w:rPr>
        <w:t>26. Прием заявления, запроса, регистрация в журнале входящих документов осуществляется в день его получения.</w:t>
      </w:r>
    </w:p>
    <w:p w:rsidR="00F262EF" w:rsidRPr="00977831" w:rsidRDefault="00F262EF" w:rsidP="00F262EF">
      <w:pPr>
        <w:ind w:firstLine="709"/>
        <w:jc w:val="both"/>
      </w:pPr>
      <w:r w:rsidRPr="00977831">
        <w:t>27. Время выполнения действий по приему заявления, запроса и документов у заявителя не более 15 минут.</w:t>
      </w:r>
    </w:p>
    <w:p w:rsidR="00F262EF" w:rsidRPr="00977831" w:rsidRDefault="00F262EF" w:rsidP="00F262EF">
      <w:pPr>
        <w:ind w:firstLine="709"/>
        <w:jc w:val="both"/>
      </w:pPr>
    </w:p>
    <w:p w:rsidR="00F262EF" w:rsidRPr="00977831" w:rsidRDefault="00F262EF" w:rsidP="00F262EF">
      <w:pPr>
        <w:jc w:val="center"/>
      </w:pPr>
      <w:r w:rsidRPr="00977831">
        <w:t>Подраздел 11. Показатели доступности и качества муниципальной услуги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 xml:space="preserve">  28. Основными показателями оценки доступности и качества предоставления муниципальной услуги являются: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>1) не превышение срока предоставления муниципальной услуги;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>2) отсутствие обоснованных письменных жалоб на некачественное предоставление услуги.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>29. Количество взаимодействий заявителя с должностными лицами   администрации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 xml:space="preserve"> </w:t>
      </w:r>
    </w:p>
    <w:p w:rsidR="00F262EF" w:rsidRPr="00977831" w:rsidRDefault="00F262EF" w:rsidP="00F262EF">
      <w:pPr>
        <w:ind w:firstLine="709"/>
        <w:jc w:val="center"/>
      </w:pPr>
      <w:r w:rsidRPr="00977831"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F262EF" w:rsidRPr="00977831" w:rsidRDefault="00F262EF" w:rsidP="00F262EF">
      <w:pPr>
        <w:ind w:firstLine="709"/>
        <w:jc w:val="both"/>
      </w:pPr>
    </w:p>
    <w:p w:rsidR="00F262EF" w:rsidRPr="00977831" w:rsidRDefault="00F262EF" w:rsidP="00F262EF">
      <w:pPr>
        <w:jc w:val="center"/>
      </w:pPr>
      <w:r w:rsidRPr="00977831">
        <w:t>Подраздел 1. Состав административных процедур</w:t>
      </w:r>
    </w:p>
    <w:p w:rsidR="00F262EF" w:rsidRPr="00977831" w:rsidRDefault="00F262EF" w:rsidP="00F262EF">
      <w:pPr>
        <w:ind w:firstLine="709"/>
        <w:jc w:val="both"/>
      </w:pPr>
    </w:p>
    <w:p w:rsidR="00F262EF" w:rsidRPr="00977831" w:rsidRDefault="00F262EF" w:rsidP="00F262EF">
      <w:pPr>
        <w:ind w:firstLine="709"/>
        <w:jc w:val="both"/>
      </w:pPr>
      <w:r w:rsidRPr="00977831">
        <w:t>30. Исполнение муниципальной услуги включает в себя следующие административные процедуры:</w:t>
      </w:r>
    </w:p>
    <w:p w:rsidR="00F262EF" w:rsidRPr="00977831" w:rsidRDefault="00F262EF" w:rsidP="00F262EF">
      <w:pPr>
        <w:ind w:firstLine="709"/>
        <w:jc w:val="both"/>
      </w:pPr>
      <w:r w:rsidRPr="00977831">
        <w:t>1) индивидуальное устное информирование при личном обращении граждан;</w:t>
      </w:r>
    </w:p>
    <w:p w:rsidR="00F262EF" w:rsidRPr="00977831" w:rsidRDefault="00F262EF" w:rsidP="00F262EF">
      <w:pPr>
        <w:ind w:firstLine="709"/>
        <w:jc w:val="both"/>
      </w:pPr>
      <w:r w:rsidRPr="00977831">
        <w:t>2) получение и регистрация заявления, запроса о предоставлении муниципальной услуги.</w:t>
      </w:r>
    </w:p>
    <w:p w:rsidR="00F262EF" w:rsidRPr="00977831" w:rsidRDefault="00F262EF" w:rsidP="00F262EF">
      <w:pPr>
        <w:ind w:firstLine="709"/>
        <w:jc w:val="both"/>
      </w:pPr>
      <w:r w:rsidRPr="00977831">
        <w:t>3) рассмотрение заявления, запроса,  подготовка</w:t>
      </w:r>
      <w:r w:rsidR="00433AEE" w:rsidRPr="00977831">
        <w:t xml:space="preserve">  технических условий</w:t>
      </w:r>
      <w:r w:rsidRPr="00977831">
        <w:t>, регистрация и выдача ответа заинтересованному лицу.</w:t>
      </w:r>
    </w:p>
    <w:p w:rsidR="00F262EF" w:rsidRPr="00977831" w:rsidRDefault="00F262EF" w:rsidP="00F262EF">
      <w:pPr>
        <w:ind w:firstLine="709"/>
        <w:jc w:val="center"/>
      </w:pPr>
    </w:p>
    <w:p w:rsidR="00F262EF" w:rsidRPr="00977831" w:rsidRDefault="00F262EF" w:rsidP="00F262EF">
      <w:pPr>
        <w:jc w:val="center"/>
      </w:pPr>
      <w:r w:rsidRPr="00977831">
        <w:t>Подраздел 2. Процедура «Индивидуальное устное информирование при личном обращении граждан»</w:t>
      </w:r>
    </w:p>
    <w:p w:rsidR="00F262EF" w:rsidRPr="00977831" w:rsidRDefault="00F262EF" w:rsidP="00F262EF">
      <w:pPr>
        <w:ind w:firstLine="720"/>
        <w:jc w:val="both"/>
      </w:pPr>
    </w:p>
    <w:p w:rsidR="00F262EF" w:rsidRPr="00977831" w:rsidRDefault="00F262EF" w:rsidP="00F262EF">
      <w:pPr>
        <w:ind w:firstLine="720"/>
        <w:jc w:val="both"/>
      </w:pPr>
      <w:r w:rsidRPr="00977831">
        <w:t>31.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органа предоставляющего муниципальную услугу, ответственному за предоставление муниципальной услуги,  с требованием, просьбой о предоставлении</w:t>
      </w:r>
      <w:r w:rsidR="00076CC8" w:rsidRPr="00977831">
        <w:t xml:space="preserve"> технических 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</w:t>
      </w:r>
      <w:r w:rsidRPr="00977831">
        <w:t>.</w:t>
      </w:r>
    </w:p>
    <w:p w:rsidR="00F262EF" w:rsidRPr="00977831" w:rsidRDefault="00F262EF" w:rsidP="00F262EF">
      <w:pPr>
        <w:autoSpaceDE w:val="0"/>
        <w:autoSpaceDN w:val="0"/>
        <w:adjustRightInd w:val="0"/>
        <w:ind w:firstLine="720"/>
        <w:jc w:val="both"/>
      </w:pPr>
      <w:r w:rsidRPr="00977831">
        <w:lastRenderedPageBreak/>
        <w:t>32. Информирование обратившегося гражданина не может превышать 15 минут.</w:t>
      </w:r>
    </w:p>
    <w:p w:rsidR="00F262EF" w:rsidRPr="00977831" w:rsidRDefault="00F262EF" w:rsidP="00F262EF">
      <w:pPr>
        <w:autoSpaceDE w:val="0"/>
        <w:autoSpaceDN w:val="0"/>
        <w:adjustRightInd w:val="0"/>
        <w:ind w:firstLine="720"/>
        <w:jc w:val="both"/>
      </w:pPr>
      <w:r w:rsidRPr="00977831">
        <w:t>33. Предоставление</w:t>
      </w:r>
      <w:r w:rsidR="00076CC8" w:rsidRPr="00977831">
        <w:t xml:space="preserve"> информации о</w:t>
      </w:r>
      <w:r w:rsidRPr="00977831">
        <w:t xml:space="preserve"> </w:t>
      </w:r>
      <w:r w:rsidR="00AC24FA" w:rsidRPr="00977831">
        <w:t>технических условиях</w:t>
      </w:r>
      <w:r w:rsidR="00076CC8" w:rsidRPr="00977831">
        <w:t xml:space="preserve"> на подключение (присоединение) объектов капитального строительства </w:t>
      </w:r>
      <w:r w:rsidR="00AC24FA" w:rsidRPr="00977831">
        <w:t>к сетям</w:t>
      </w:r>
      <w:r w:rsidR="00076CC8" w:rsidRPr="00977831">
        <w:t xml:space="preserve"> инженерно-технического обеспечения в границах Ершовского муниципального образования </w:t>
      </w:r>
      <w:r w:rsidRPr="00977831">
        <w:t>посредством телефонной связи не осуществляется.</w:t>
      </w:r>
    </w:p>
    <w:p w:rsidR="00F262EF" w:rsidRPr="00977831" w:rsidRDefault="00F262EF" w:rsidP="00F262EF">
      <w:pPr>
        <w:ind w:firstLine="720"/>
        <w:jc w:val="both"/>
      </w:pPr>
      <w:r w:rsidRPr="00977831">
        <w:t>34. Критерием принятия решения о необходимости предоставления информац</w:t>
      </w:r>
      <w:r w:rsidR="00076CC8" w:rsidRPr="00977831">
        <w:t>ии является обращение</w:t>
      </w:r>
      <w:r w:rsidR="00AB3BE5" w:rsidRPr="00977831">
        <w:t xml:space="preserve"> заявителя</w:t>
      </w:r>
      <w:r w:rsidRPr="00977831">
        <w:t>.</w:t>
      </w:r>
    </w:p>
    <w:p w:rsidR="00F262EF" w:rsidRPr="00977831" w:rsidRDefault="00F262EF" w:rsidP="00F262EF">
      <w:pPr>
        <w:ind w:firstLine="720"/>
        <w:jc w:val="both"/>
      </w:pPr>
      <w:r w:rsidRPr="00977831">
        <w:t>35. Результатом административной процедуры является фактическое доведение информации до заинтересованного лица;</w:t>
      </w:r>
    </w:p>
    <w:p w:rsidR="00F262EF" w:rsidRPr="00977831" w:rsidRDefault="00F262EF" w:rsidP="00F262EF">
      <w:pPr>
        <w:ind w:firstLine="720"/>
        <w:jc w:val="both"/>
      </w:pPr>
      <w:r w:rsidRPr="00977831">
        <w:t xml:space="preserve">36. Результат исполнения административной процедуры фиксируется внесением записи в журнал учета. </w:t>
      </w:r>
    </w:p>
    <w:p w:rsidR="00F262EF" w:rsidRPr="00977831" w:rsidRDefault="00F262EF" w:rsidP="00F262EF">
      <w:pPr>
        <w:ind w:firstLine="720"/>
        <w:jc w:val="both"/>
      </w:pPr>
    </w:p>
    <w:p w:rsidR="00F262EF" w:rsidRPr="00977831" w:rsidRDefault="00F262EF" w:rsidP="00F262EF">
      <w:pPr>
        <w:jc w:val="center"/>
      </w:pPr>
      <w:r w:rsidRPr="00977831">
        <w:t>Подраздел 3. Процедура «Получение и регистрация заявления, запроса о предоставлении муниципальной услуги»</w:t>
      </w:r>
    </w:p>
    <w:p w:rsidR="00F262EF" w:rsidRPr="00977831" w:rsidRDefault="00F262EF" w:rsidP="00F262EF">
      <w:pPr>
        <w:ind w:right="-29" w:firstLine="720"/>
        <w:jc w:val="both"/>
      </w:pPr>
    </w:p>
    <w:p w:rsidR="00F262EF" w:rsidRPr="00977831" w:rsidRDefault="00F262EF" w:rsidP="00F262EF">
      <w:pPr>
        <w:ind w:right="-29" w:firstLine="720"/>
        <w:jc w:val="both"/>
      </w:pPr>
      <w:r w:rsidRPr="00977831">
        <w:t>37. Основанием для начала процедуры «Получение и регистрация заявления, запроса о предоставлении муниципальной услуги» является обращение заявителя в  орган</w:t>
      </w:r>
      <w:r w:rsidR="00132552" w:rsidRPr="00977831">
        <w:t>,</w:t>
      </w:r>
      <w:r w:rsidRPr="00977831">
        <w:t xml:space="preserve"> предоставляющий муниципальную услугу</w:t>
      </w:r>
      <w:r w:rsidR="00132552" w:rsidRPr="00977831">
        <w:t>,</w:t>
      </w:r>
      <w:r w:rsidRPr="00977831">
        <w:t xml:space="preserve"> с письменным заявлением, запросом. </w:t>
      </w:r>
    </w:p>
    <w:p w:rsidR="00F262EF" w:rsidRPr="00977831" w:rsidRDefault="00F262EF" w:rsidP="00F262EF">
      <w:pPr>
        <w:ind w:right="-29" w:firstLine="720"/>
        <w:jc w:val="both"/>
      </w:pPr>
      <w:r w:rsidRPr="00977831">
        <w:t>38. Прием письменных заявлений, запросов по вопросам предоставления муниципальной услуги осуществляется ежедневно, в соответствии с графиком работы.</w:t>
      </w:r>
    </w:p>
    <w:p w:rsidR="00F262EF" w:rsidRPr="00977831" w:rsidRDefault="00F262EF" w:rsidP="00F262EF">
      <w:pPr>
        <w:ind w:right="-29" w:firstLine="720"/>
        <w:jc w:val="both"/>
      </w:pPr>
      <w:r w:rsidRPr="00977831">
        <w:t xml:space="preserve">39. Письменное заявление, запрос по вопросу предоставления муниципальной услуги могут быть: </w:t>
      </w:r>
    </w:p>
    <w:p w:rsidR="00F262EF" w:rsidRPr="00977831" w:rsidRDefault="00F262EF" w:rsidP="00F262EF">
      <w:pPr>
        <w:ind w:right="-29" w:firstLine="720"/>
        <w:jc w:val="both"/>
      </w:pPr>
      <w:r w:rsidRPr="00977831">
        <w:t>а) предоставлены лично заявителем;</w:t>
      </w:r>
    </w:p>
    <w:p w:rsidR="00F262EF" w:rsidRPr="00977831" w:rsidRDefault="00F262EF" w:rsidP="00F262EF">
      <w:pPr>
        <w:ind w:right="-29" w:firstLine="720"/>
        <w:jc w:val="both"/>
      </w:pPr>
      <w:r w:rsidRPr="00977831">
        <w:t>б) направлены заявителем на почтовый адрес;</w:t>
      </w:r>
    </w:p>
    <w:p w:rsidR="00F262EF" w:rsidRPr="00977831" w:rsidRDefault="00F262EF" w:rsidP="00F262EF">
      <w:pPr>
        <w:ind w:right="-29" w:firstLine="720"/>
        <w:jc w:val="both"/>
      </w:pPr>
      <w:r w:rsidRPr="00977831">
        <w:t>в) направлены заинтересованным лицом по информационным системам в сети Интернет на сайт администрации.</w:t>
      </w:r>
    </w:p>
    <w:p w:rsidR="00F262EF" w:rsidRPr="00977831" w:rsidRDefault="00F262EF" w:rsidP="00F262EF">
      <w:pPr>
        <w:ind w:firstLine="709"/>
        <w:jc w:val="both"/>
      </w:pPr>
      <w:r w:rsidRPr="00977831">
        <w:t xml:space="preserve">40. При личном обращении заявителя с письменным заявлением, </w:t>
      </w:r>
      <w:r w:rsidR="00AC24FA" w:rsidRPr="00977831">
        <w:t>запросом, должностное</w:t>
      </w:r>
      <w:r w:rsidRPr="00977831">
        <w:t xml:space="preserve">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 </w:t>
      </w:r>
    </w:p>
    <w:p w:rsidR="00F262EF" w:rsidRPr="00977831" w:rsidRDefault="00F262EF" w:rsidP="00F262EF">
      <w:pPr>
        <w:ind w:firstLine="709"/>
        <w:jc w:val="both"/>
      </w:pPr>
      <w:r w:rsidRPr="00977831">
        <w:t>41. Максимальный срок выполнения действия, указанного в пункте 40 составляет 10 минут. Действие совершается в присутствии заинтересованного лица.</w:t>
      </w:r>
    </w:p>
    <w:p w:rsidR="00F262EF" w:rsidRPr="00977831" w:rsidRDefault="00F262EF" w:rsidP="00F262EF">
      <w:pPr>
        <w:ind w:right="-29" w:firstLine="720"/>
        <w:jc w:val="both"/>
      </w:pPr>
      <w:r w:rsidRPr="00977831">
        <w:t xml:space="preserve">42. Если предметом обращения не является предоставление </w:t>
      </w:r>
      <w:r w:rsidR="00A92747" w:rsidRPr="00977831">
        <w:t xml:space="preserve">технических условий на подключение (присоединение) объектов капитального строительства </w:t>
      </w:r>
      <w:r w:rsidR="00AC24FA" w:rsidRPr="00977831">
        <w:t>к сетям</w:t>
      </w:r>
      <w:r w:rsidR="00A92747" w:rsidRPr="00977831">
        <w:t xml:space="preserve"> инженерно-технического обеспечении в границах</w:t>
      </w:r>
      <w:r w:rsidRPr="00977831">
        <w:t xml:space="preserve"> Ершовского муниципального образования, должностное лицо, ответственное за регистрацию поступающей корреспонденции</w:t>
      </w:r>
      <w:r w:rsidR="00A92747" w:rsidRPr="00977831">
        <w:t>,</w:t>
      </w:r>
      <w:r w:rsidRPr="00977831">
        <w:t xml:space="preserve"> сообщает заинтересованному лицу, в какой орган, либо к какому должностному лицу ему следует обратиться.</w:t>
      </w:r>
    </w:p>
    <w:p w:rsidR="00F262EF" w:rsidRPr="00977831" w:rsidRDefault="00F262EF" w:rsidP="00F262EF">
      <w:pPr>
        <w:ind w:right="-29" w:firstLine="720"/>
        <w:jc w:val="both"/>
      </w:pPr>
      <w:r w:rsidRPr="00977831">
        <w:t xml:space="preserve">43. Если, в присутствии заявителя должностное лицо, ответственное за регистрацию поступающей корреспонденции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  </w:t>
      </w:r>
    </w:p>
    <w:p w:rsidR="00F262EF" w:rsidRPr="00977831" w:rsidRDefault="00F262EF" w:rsidP="00F262EF">
      <w:pPr>
        <w:ind w:right="-29" w:firstLine="720"/>
        <w:jc w:val="both"/>
      </w:pPr>
      <w:r w:rsidRPr="00977831">
        <w:t xml:space="preserve">44. При поступлении письменного заявления, запрос регистрируется в соответствующем журнале регистрации входящей документации, после чего направляется для рассмотрения. </w:t>
      </w:r>
    </w:p>
    <w:p w:rsidR="00F262EF" w:rsidRPr="00977831" w:rsidRDefault="00F262EF" w:rsidP="00F262EF">
      <w:pPr>
        <w:ind w:right="-29" w:firstLine="720"/>
        <w:jc w:val="both"/>
      </w:pPr>
      <w:r w:rsidRPr="00977831">
        <w:t>45. Максимальный срок выполнения административной процедуры составляет 1 рабочий день.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46. Результатом исполнения административной процедуры является передача зарегистрированного заявления, запроса руководителю для рассмотрения.</w:t>
      </w:r>
    </w:p>
    <w:p w:rsidR="00F262EF" w:rsidRPr="00977831" w:rsidRDefault="00F262EF" w:rsidP="00F262EF">
      <w:pPr>
        <w:ind w:right="-29" w:firstLine="720"/>
        <w:jc w:val="both"/>
      </w:pPr>
    </w:p>
    <w:p w:rsidR="00F262EF" w:rsidRPr="00977831" w:rsidRDefault="00F262EF" w:rsidP="00F262EF">
      <w:pPr>
        <w:ind w:right="-29"/>
        <w:jc w:val="center"/>
      </w:pPr>
      <w:r w:rsidRPr="00977831">
        <w:t>Подраздел 4. Процедура «Рассмотрение заявления, запроса,</w:t>
      </w:r>
      <w:r w:rsidR="00A92747" w:rsidRPr="00977831">
        <w:t xml:space="preserve"> на выдачу</w:t>
      </w:r>
      <w:r w:rsidRPr="00977831">
        <w:t xml:space="preserve"> </w:t>
      </w:r>
      <w:r w:rsidR="00A92747" w:rsidRPr="00977831">
        <w:t xml:space="preserve">технических условий на подключение (присоединение) объектов капитального строительства к  сетям </w:t>
      </w:r>
      <w:r w:rsidR="00A92747" w:rsidRPr="00977831">
        <w:lastRenderedPageBreak/>
        <w:t>инженерно-технического обеспечения</w:t>
      </w:r>
      <w:r w:rsidR="0042578F" w:rsidRPr="00977831">
        <w:t xml:space="preserve"> в границах Ершовского муниципального образования</w:t>
      </w:r>
      <w:r w:rsidRPr="00977831">
        <w:t>, подготовка, регистрация и выдача ответа заинтересованному лицу»</w:t>
      </w:r>
    </w:p>
    <w:p w:rsidR="00F262EF" w:rsidRPr="00977831" w:rsidRDefault="00F262EF" w:rsidP="00F262EF">
      <w:pPr>
        <w:ind w:right="-29" w:firstLine="720"/>
        <w:jc w:val="both"/>
      </w:pPr>
    </w:p>
    <w:p w:rsidR="00F262EF" w:rsidRPr="00977831" w:rsidRDefault="00F262EF" w:rsidP="00F262EF">
      <w:pPr>
        <w:ind w:right="-29" w:firstLine="720"/>
        <w:jc w:val="both"/>
      </w:pPr>
      <w:r w:rsidRPr="00977831">
        <w:t xml:space="preserve">47. Основанием для начала процедуры является поступление зарегистрированного заявления, запроса </w:t>
      </w:r>
      <w:r w:rsidR="00AC24FA" w:rsidRPr="00977831">
        <w:t>руководителю для</w:t>
      </w:r>
      <w:r w:rsidRPr="00977831">
        <w:t xml:space="preserve"> рассмотрения.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48. При поступлении заявления, запроса, руководитель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49.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обращение;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50. В случае необходимости, исполнитель осуществляет сбор информации</w:t>
      </w:r>
      <w:r w:rsidR="0042578F" w:rsidRPr="00977831">
        <w:t xml:space="preserve"> о</w:t>
      </w:r>
      <w:r w:rsidRPr="00977831">
        <w:t xml:space="preserve"> </w:t>
      </w:r>
      <w:r w:rsidR="0042578F" w:rsidRPr="00977831">
        <w:t xml:space="preserve">технических условиях на подключение (присоединение) объектов капитального строительства </w:t>
      </w:r>
      <w:r w:rsidR="00AC24FA" w:rsidRPr="00977831">
        <w:t>к сетям</w:t>
      </w:r>
      <w:r w:rsidR="0042578F" w:rsidRPr="00977831">
        <w:t xml:space="preserve"> инженерно-технического обеспечения в границах Ершовского муниципального образования </w:t>
      </w:r>
      <w:r w:rsidRPr="00977831">
        <w:t>путем как устных, так и письменных запросов в организацию</w:t>
      </w:r>
      <w:r w:rsidR="0042578F" w:rsidRPr="00977831">
        <w:t>, осуществляющую эксплуатацию сетей инженерно-технического обеспечения</w:t>
      </w:r>
      <w:r w:rsidRPr="00977831">
        <w:rPr>
          <w:rFonts w:ascii="Trebuchet MS" w:hAnsi="Trebuchet MS" w:cs="Arial"/>
        </w:rPr>
        <w:t xml:space="preserve"> </w:t>
      </w:r>
      <w:r w:rsidRPr="00977831">
        <w:t>и получения ответов на них.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51. По результатам рассмотрения может быть принято одно из решений:</w:t>
      </w:r>
    </w:p>
    <w:p w:rsidR="0042578F" w:rsidRPr="00977831" w:rsidRDefault="0042578F" w:rsidP="0042578F">
      <w:pPr>
        <w:pStyle w:val="a5"/>
        <w:spacing w:after="0"/>
        <w:jc w:val="both"/>
      </w:pPr>
      <w:r w:rsidRPr="00977831">
        <w:tab/>
      </w:r>
      <w:r w:rsidR="00B34FD4" w:rsidRPr="00977831">
        <w:t>1.п</w:t>
      </w:r>
      <w:r w:rsidR="00F262EF" w:rsidRPr="00977831">
        <w:t>редоставление</w:t>
      </w:r>
      <w:r w:rsidRPr="00977831">
        <w:t xml:space="preserve"> технических условий 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</w:t>
      </w:r>
      <w:r w:rsidR="00E92070" w:rsidRPr="00977831">
        <w:t>;</w:t>
      </w:r>
    </w:p>
    <w:p w:rsidR="0042578F" w:rsidRPr="00977831" w:rsidRDefault="0042578F" w:rsidP="0042578F">
      <w:pPr>
        <w:pStyle w:val="a5"/>
        <w:spacing w:after="0"/>
        <w:jc w:val="both"/>
      </w:pPr>
      <w:r w:rsidRPr="00977831">
        <w:t xml:space="preserve"> </w:t>
      </w:r>
      <w:r w:rsidRPr="00977831">
        <w:tab/>
        <w:t>Технические условия должны содержать следующие данные:</w:t>
      </w:r>
    </w:p>
    <w:p w:rsidR="0042578F" w:rsidRPr="00977831" w:rsidRDefault="0042578F" w:rsidP="0042578F">
      <w:pPr>
        <w:pStyle w:val="a5"/>
        <w:spacing w:after="0"/>
        <w:jc w:val="both"/>
      </w:pPr>
      <w:r w:rsidRPr="00977831">
        <w:tab/>
      </w:r>
      <w:r w:rsidR="00E92070" w:rsidRPr="00977831">
        <w:t xml:space="preserve">1) </w:t>
      </w:r>
      <w:r w:rsidRPr="00977831">
        <w:t>максимальная нагрузка в возможных точках подключения;</w:t>
      </w:r>
    </w:p>
    <w:p w:rsidR="0042578F" w:rsidRPr="00977831" w:rsidRDefault="0042578F" w:rsidP="0042578F">
      <w:pPr>
        <w:pStyle w:val="a5"/>
        <w:spacing w:after="0"/>
        <w:jc w:val="both"/>
      </w:pPr>
      <w:r w:rsidRPr="00977831">
        <w:tab/>
      </w:r>
      <w:r w:rsidR="00E92070" w:rsidRPr="00977831">
        <w:t>2)</w:t>
      </w:r>
      <w:r w:rsidRPr="00977831">
        <w:t xml:space="preserve"> срок подключения объекта капитального строительства к сетям инженерно-технического обеспечения; </w:t>
      </w:r>
    </w:p>
    <w:p w:rsidR="0042578F" w:rsidRPr="00977831" w:rsidRDefault="00E92070" w:rsidP="0042578F">
      <w:pPr>
        <w:pStyle w:val="a5"/>
        <w:spacing w:after="0"/>
        <w:jc w:val="both"/>
      </w:pPr>
      <w:r w:rsidRPr="00977831">
        <w:tab/>
        <w:t xml:space="preserve">3) </w:t>
      </w:r>
      <w:r w:rsidR="0042578F" w:rsidRPr="00977831">
        <w:t>срок действия технических условий, но не менее 2 лет с даты их выдачи.</w:t>
      </w:r>
    </w:p>
    <w:p w:rsidR="0042578F" w:rsidRPr="00977831" w:rsidRDefault="00E92070" w:rsidP="0042578F">
      <w:pPr>
        <w:pStyle w:val="a5"/>
        <w:spacing w:after="0"/>
        <w:jc w:val="both"/>
      </w:pPr>
      <w:r w:rsidRPr="00977831">
        <w:tab/>
      </w:r>
      <w:r w:rsidR="0042578F" w:rsidRPr="00977831">
        <w:t>Обязательства организации, выдавшей технические условия, прекр</w:t>
      </w:r>
      <w:r w:rsidRPr="00977831">
        <w:t>ащаются в случае, если в течение</w:t>
      </w:r>
      <w:r w:rsidR="0042578F" w:rsidRPr="00977831">
        <w:t xml:space="preserve"> </w:t>
      </w:r>
      <w:r w:rsidRPr="00977831">
        <w:t xml:space="preserve">1 года, от даты </w:t>
      </w:r>
      <w:r w:rsidR="0042578F" w:rsidRPr="00977831">
        <w:t>получения</w:t>
      </w:r>
      <w:r w:rsidRPr="00977831">
        <w:t xml:space="preserve"> </w:t>
      </w:r>
      <w:r w:rsidR="0042578F" w:rsidRPr="00977831">
        <w:t>технических условий</w:t>
      </w:r>
      <w:r w:rsidRPr="00977831">
        <w:t>,</w:t>
      </w:r>
      <w:r w:rsidR="0042578F" w:rsidRPr="00977831">
        <w:t xml:space="preserve">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</w:t>
      </w:r>
      <w:r w:rsidRPr="00977831">
        <w:t>оительства к сетям инженерно-технического обеспечения</w:t>
      </w:r>
      <w:r w:rsidR="0042578F" w:rsidRPr="00977831">
        <w:t xml:space="preserve">. </w:t>
      </w:r>
    </w:p>
    <w:p w:rsidR="0042578F" w:rsidRPr="00977831" w:rsidRDefault="0042578F" w:rsidP="0042578F">
      <w:pPr>
        <w:pStyle w:val="a5"/>
        <w:spacing w:after="0"/>
        <w:jc w:val="both"/>
      </w:pPr>
      <w:r w:rsidRPr="00977831">
        <w:t>        Уполномоченная организация, в случае предоставления неполного пакета документов</w:t>
      </w:r>
      <w:r w:rsidR="00E92070" w:rsidRPr="00977831">
        <w:t>, уведомляет заявителя в течение</w:t>
      </w:r>
      <w:r w:rsidRPr="00977831">
        <w:t xml:space="preserve"> 6 рабочих дней с момента получения запроса.</w:t>
      </w:r>
    </w:p>
    <w:p w:rsidR="00F262EF" w:rsidRPr="00977831" w:rsidRDefault="0042578F" w:rsidP="00874704">
      <w:pPr>
        <w:pStyle w:val="a5"/>
        <w:spacing w:after="0"/>
        <w:jc w:val="both"/>
      </w:pPr>
      <w:r w:rsidRPr="00977831">
        <w:t>        </w:t>
      </w:r>
      <w:r w:rsidR="00F262EF" w:rsidRPr="00977831">
        <w:t>2</w:t>
      </w:r>
      <w:r w:rsidR="00B34FD4" w:rsidRPr="00977831">
        <w:t>.</w:t>
      </w:r>
      <w:r w:rsidR="00F262EF" w:rsidRPr="00977831">
        <w:t xml:space="preserve"> отказ от предоставления муниципальной услуги.</w:t>
      </w:r>
    </w:p>
    <w:p w:rsidR="00874704" w:rsidRPr="00977831" w:rsidRDefault="00874704" w:rsidP="00874704">
      <w:pPr>
        <w:pStyle w:val="a5"/>
        <w:spacing w:after="0"/>
        <w:jc w:val="both"/>
      </w:pPr>
      <w:r w:rsidRPr="00977831">
        <w:tab/>
      </w:r>
      <w:bookmarkStart w:id="3" w:name="_GoBack"/>
      <w:r w:rsidRPr="00977831">
        <w:t>Технические условия подключения,  либо мотивированный отказ в выдаче указанных условий,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обеспечения, выдаются в течение 14 рабочих дней от даты получения запроса.</w:t>
      </w:r>
    </w:p>
    <w:bookmarkEnd w:id="3"/>
    <w:p w:rsidR="006D14DD" w:rsidRPr="00977831" w:rsidRDefault="006D14DD" w:rsidP="006D14DD">
      <w:pPr>
        <w:pStyle w:val="a5"/>
        <w:spacing w:after="0"/>
        <w:jc w:val="both"/>
      </w:pPr>
      <w:r w:rsidRPr="00977831">
        <w:tab/>
        <w:t>Выданные технические условия подключения регистрируются в реестре выданных ТУ.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52.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53.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предоставляет на подпись руководителю.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54. После подписания ответа руководителем, ответ регистрируется в соответствующем журнале регистрации исходящей документации и направляется заинтересованному лицу  способом, указанном в заявлении.</w:t>
      </w:r>
    </w:p>
    <w:p w:rsidR="00F262EF" w:rsidRPr="00977831" w:rsidRDefault="00F262EF" w:rsidP="00F262EF">
      <w:pPr>
        <w:ind w:right="-29" w:firstLine="720"/>
        <w:jc w:val="both"/>
      </w:pPr>
      <w:r w:rsidRPr="00977831">
        <w:lastRenderedPageBreak/>
        <w:t>55. В случае если заявитель не сообщил способ направления ему ответа, ответ направляется заявителю в указанный в заявлении адрес.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56. Максимальный срок исполнения указанной процедуры не более 30 дней с момента регистрации обращения.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57. Ответ заявителю может быть направлен в электронной форме.</w:t>
      </w:r>
    </w:p>
    <w:p w:rsidR="00F262EF" w:rsidRPr="00977831" w:rsidRDefault="00F262EF" w:rsidP="00F262EF">
      <w:pPr>
        <w:ind w:right="-29" w:firstLine="720"/>
        <w:jc w:val="both"/>
      </w:pPr>
      <w:r w:rsidRPr="00977831">
        <w:t>58. Результатом исполнения административной процедуры является направление ответа заявителю.</w:t>
      </w:r>
    </w:p>
    <w:p w:rsidR="00F262EF" w:rsidRPr="00977831" w:rsidRDefault="00F262EF" w:rsidP="00F262EF">
      <w:pPr>
        <w:ind w:right="-29" w:firstLine="720"/>
        <w:jc w:val="both"/>
      </w:pPr>
    </w:p>
    <w:p w:rsidR="00F262EF" w:rsidRPr="00977831" w:rsidRDefault="00F262EF" w:rsidP="00F262EF">
      <w:pPr>
        <w:ind w:right="-29"/>
        <w:jc w:val="center"/>
      </w:pPr>
      <w:r w:rsidRPr="00977831">
        <w:t>Подраздел 5. Предоставление информации заявителям, обеспечение доступа заявителей к сведениям о муниципальной услуге в электронной форме</w:t>
      </w:r>
    </w:p>
    <w:p w:rsidR="00F262EF" w:rsidRPr="00977831" w:rsidRDefault="00F262EF" w:rsidP="00F262EF">
      <w:pPr>
        <w:ind w:right="-29" w:firstLine="720"/>
        <w:jc w:val="both"/>
      </w:pPr>
    </w:p>
    <w:p w:rsidR="00F262EF" w:rsidRPr="00977831" w:rsidRDefault="00F262EF" w:rsidP="00F262EF">
      <w:pPr>
        <w:ind w:right="-29" w:firstLine="720"/>
        <w:jc w:val="both"/>
      </w:pPr>
      <w:r w:rsidRPr="00977831">
        <w:t xml:space="preserve">59.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Ершовского муниципального образования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12" w:history="1">
        <w:r w:rsidRPr="00977831">
          <w:rPr>
            <w:rStyle w:val="a8"/>
            <w:color w:val="auto"/>
            <w:lang w:val="en-US"/>
          </w:rPr>
          <w:t>http</w:t>
        </w:r>
        <w:r w:rsidRPr="00977831">
          <w:rPr>
            <w:rStyle w:val="a8"/>
            <w:color w:val="auto"/>
          </w:rPr>
          <w:t>://</w:t>
        </w:r>
        <w:r w:rsidRPr="00977831">
          <w:rPr>
            <w:rStyle w:val="a8"/>
            <w:color w:val="auto"/>
            <w:lang w:val="en-US"/>
          </w:rPr>
          <w:t>www</w:t>
        </w:r>
        <w:r w:rsidRPr="00977831">
          <w:rPr>
            <w:rStyle w:val="a8"/>
            <w:color w:val="auto"/>
          </w:rPr>
          <w:t>.</w:t>
        </w:r>
        <w:r w:rsidRPr="00977831">
          <w:rPr>
            <w:rStyle w:val="a8"/>
            <w:color w:val="auto"/>
            <w:lang w:val="en-US"/>
          </w:rPr>
          <w:t>gosuslugi</w:t>
        </w:r>
        <w:r w:rsidRPr="00977831">
          <w:rPr>
            <w:rStyle w:val="a8"/>
            <w:color w:val="auto"/>
          </w:rPr>
          <w:t>.</w:t>
        </w:r>
        <w:r w:rsidRPr="00977831">
          <w:rPr>
            <w:rStyle w:val="a8"/>
            <w:color w:val="auto"/>
            <w:lang w:val="en-US"/>
          </w:rPr>
          <w:t>ru</w:t>
        </w:r>
      </w:hyperlink>
    </w:p>
    <w:p w:rsidR="00F262EF" w:rsidRPr="00977831" w:rsidRDefault="00F262EF" w:rsidP="00F262EF">
      <w:pPr>
        <w:ind w:right="-29" w:firstLine="720"/>
        <w:jc w:val="both"/>
      </w:pP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center"/>
      </w:pPr>
      <w:r w:rsidRPr="00977831">
        <w:t xml:space="preserve">Раздел </w:t>
      </w:r>
      <w:r w:rsidRPr="00977831">
        <w:rPr>
          <w:lang w:val="en-US"/>
        </w:rPr>
        <w:t>IV</w:t>
      </w:r>
      <w:r w:rsidRPr="00977831">
        <w:t>. Формы контроля за исполнением регламента.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jc w:val="center"/>
      </w:pPr>
    </w:p>
    <w:p w:rsidR="00F262EF" w:rsidRPr="00977831" w:rsidRDefault="00F262EF" w:rsidP="00F262EF">
      <w:pPr>
        <w:widowControl w:val="0"/>
        <w:autoSpaceDE w:val="0"/>
        <w:autoSpaceDN w:val="0"/>
        <w:adjustRightInd w:val="0"/>
        <w:jc w:val="center"/>
      </w:pPr>
      <w:r w:rsidRPr="00977831">
        <w:t>Подраздел 1. Текущий контроль за соблюдением и исполнением должностными лицами  положений настоящего регламента и иных нормативных правовых актов, устанавливающих требования к предоставлению муниципальной услуги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>60.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– текущий контроль) осуществляется руководителем органа предоставляющего муниципальную услугу.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  <w:r w:rsidRPr="00977831">
        <w:t xml:space="preserve">61. Текущий контроль соблюдения и исполнения должностными лицами положений настоящего регламента осуществляется постоянно. </w:t>
      </w:r>
    </w:p>
    <w:p w:rsidR="00F262EF" w:rsidRPr="00977831" w:rsidRDefault="00F262EF" w:rsidP="00F262EF">
      <w:pPr>
        <w:widowControl w:val="0"/>
        <w:autoSpaceDE w:val="0"/>
        <w:autoSpaceDN w:val="0"/>
        <w:adjustRightInd w:val="0"/>
        <w:ind w:firstLine="720"/>
        <w:jc w:val="both"/>
      </w:pPr>
    </w:p>
    <w:p w:rsidR="00F262EF" w:rsidRPr="00977831" w:rsidRDefault="00F262EF" w:rsidP="00F262EF">
      <w:pPr>
        <w:ind w:firstLine="540"/>
        <w:jc w:val="center"/>
      </w:pPr>
    </w:p>
    <w:p w:rsidR="00F262EF" w:rsidRPr="00977831" w:rsidRDefault="00F262EF" w:rsidP="00F262EF">
      <w:pPr>
        <w:ind w:firstLine="540"/>
        <w:jc w:val="center"/>
      </w:pPr>
      <w:r w:rsidRPr="00977831">
        <w:t xml:space="preserve">Раздел </w:t>
      </w:r>
      <w:r w:rsidRPr="00977831">
        <w:rPr>
          <w:lang w:val="en-US"/>
        </w:rPr>
        <w:t>V</w:t>
      </w:r>
      <w:r w:rsidRPr="00977831">
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 Ершовского муниципального образования при предоставлении муниципальной услуги.</w:t>
      </w:r>
    </w:p>
    <w:p w:rsidR="00F262EF" w:rsidRPr="00977831" w:rsidRDefault="00F262EF" w:rsidP="00F262EF">
      <w:pPr>
        <w:ind w:firstLine="540"/>
        <w:jc w:val="both"/>
      </w:pP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62. Заявители имеют право на досудебное (внесудебное) обжалование решений и действий (бездействия)  должностных лиц, органа предоставляющего муниципальную услугу.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 xml:space="preserve">63. Заявитель может обратиться с жалобой, в том числе в следующих случаях: 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1) нарушение срока регистрации запроса заявителя о предоставлении муниципальной услуги;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2) нарушение срока предоставления муниципальной услуги;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7) отказ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64. Жалоба подается заявителем в письменной форме на бумажном носителе либо в электронной форме в: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- администрацию;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 xml:space="preserve">- руководителю органа предоставляющего муниципальную услугу 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65.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(http://www.gosuslugi.ru/) либо портала государственных и муниципальных услуг Иркутской области (http://38.gosuslugi.ru/pgu/), а также может быть принята при личном приеме заявителя.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66. По результатам рассмотрения жалобы принимается одно из следующих решений: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1) удовлетворение доводов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2) отказа в удовлетворении жалобы.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Решение по результатам рассмотрения жалобы принимается в форме распоряжения Администрации.</w:t>
      </w:r>
    </w:p>
    <w:p w:rsidR="00F262EF" w:rsidRPr="00977831" w:rsidRDefault="00F262EF" w:rsidP="00F262EF">
      <w:pPr>
        <w:widowControl w:val="0"/>
        <w:ind w:firstLine="709"/>
        <w:jc w:val="both"/>
      </w:pPr>
      <w:r w:rsidRPr="00977831">
        <w:t>67. Не позднее дня, следующего за днем принятия решения, указанного в пункте 66 настоящего регламента, заявителю в письменной форме направляется мотивированный ответ о результатах рассмотрения жалобы.</w:t>
      </w:r>
    </w:p>
    <w:p w:rsidR="00F262EF" w:rsidRPr="00977831" w:rsidRDefault="00F262EF" w:rsidP="00F262EF">
      <w:pPr>
        <w:widowControl w:val="0"/>
        <w:ind w:firstLine="709"/>
        <w:jc w:val="both"/>
      </w:pPr>
    </w:p>
    <w:p w:rsidR="00F262EF" w:rsidRPr="00977831" w:rsidRDefault="00F262EF" w:rsidP="00F262EF">
      <w:pPr>
        <w:widowControl w:val="0"/>
        <w:ind w:firstLine="709"/>
        <w:jc w:val="both"/>
      </w:pPr>
    </w:p>
    <w:p w:rsidR="00C51A34" w:rsidRPr="00977831" w:rsidRDefault="00C51A34" w:rsidP="00F262EF">
      <w:pPr>
        <w:widowControl w:val="0"/>
        <w:ind w:firstLine="709"/>
        <w:jc w:val="both"/>
      </w:pPr>
    </w:p>
    <w:p w:rsidR="00C51A34" w:rsidRPr="00977831" w:rsidRDefault="00C51A34" w:rsidP="00F262EF">
      <w:pPr>
        <w:widowControl w:val="0"/>
        <w:ind w:firstLine="709"/>
        <w:jc w:val="both"/>
      </w:pPr>
    </w:p>
    <w:p w:rsidR="00C51A34" w:rsidRPr="00977831" w:rsidRDefault="00C51A34" w:rsidP="00F262EF">
      <w:pPr>
        <w:widowControl w:val="0"/>
        <w:ind w:firstLine="709"/>
        <w:jc w:val="both"/>
      </w:pPr>
    </w:p>
    <w:p w:rsidR="00C51A34" w:rsidRPr="00977831" w:rsidRDefault="00C51A34" w:rsidP="00F262EF">
      <w:pPr>
        <w:widowControl w:val="0"/>
        <w:ind w:firstLine="709"/>
        <w:jc w:val="both"/>
      </w:pPr>
    </w:p>
    <w:p w:rsidR="00F262EF" w:rsidRPr="00977831" w:rsidRDefault="00F262EF" w:rsidP="00F262EF">
      <w:pPr>
        <w:jc w:val="both"/>
      </w:pPr>
      <w:r w:rsidRPr="00977831">
        <w:t xml:space="preserve"> Глава Ершовского</w:t>
      </w:r>
    </w:p>
    <w:p w:rsidR="00F262EF" w:rsidRPr="00977831" w:rsidRDefault="00F262EF" w:rsidP="00F262EF">
      <w:pPr>
        <w:jc w:val="both"/>
      </w:pPr>
      <w:r w:rsidRPr="00977831">
        <w:t xml:space="preserve"> муниципального  образования</w:t>
      </w:r>
      <w:r w:rsidRPr="00977831">
        <w:tab/>
        <w:t xml:space="preserve">            А.В. Квитка</w:t>
      </w:r>
      <w:r w:rsidRPr="00977831">
        <w:tab/>
      </w:r>
      <w:r w:rsidRPr="00977831">
        <w:tab/>
      </w:r>
    </w:p>
    <w:p w:rsidR="00F262EF" w:rsidRPr="00977831" w:rsidRDefault="00F262EF" w:rsidP="00F262EF">
      <w:pPr>
        <w:jc w:val="both"/>
      </w:pPr>
    </w:p>
    <w:p w:rsidR="00011003" w:rsidRPr="00977831" w:rsidRDefault="00011003" w:rsidP="00D8620B">
      <w:pPr>
        <w:pStyle w:val="a5"/>
        <w:spacing w:after="0"/>
        <w:jc w:val="center"/>
      </w:pPr>
    </w:p>
    <w:p w:rsidR="00011003" w:rsidRPr="00977831" w:rsidRDefault="00011003" w:rsidP="00D8620B">
      <w:pPr>
        <w:pStyle w:val="a5"/>
        <w:spacing w:after="0"/>
        <w:jc w:val="center"/>
      </w:pPr>
    </w:p>
    <w:p w:rsidR="00011003" w:rsidRPr="00977831" w:rsidRDefault="00011003" w:rsidP="00D8620B">
      <w:pPr>
        <w:pStyle w:val="a5"/>
        <w:spacing w:after="0"/>
        <w:jc w:val="center"/>
      </w:pPr>
    </w:p>
    <w:p w:rsidR="00011003" w:rsidRPr="00977831" w:rsidRDefault="00011003" w:rsidP="00D8620B">
      <w:pPr>
        <w:pStyle w:val="a5"/>
        <w:spacing w:after="0"/>
        <w:jc w:val="center"/>
      </w:pPr>
    </w:p>
    <w:p w:rsidR="00011003" w:rsidRPr="00977831" w:rsidRDefault="00011003" w:rsidP="00D8620B">
      <w:pPr>
        <w:pStyle w:val="a5"/>
        <w:spacing w:after="0"/>
        <w:jc w:val="center"/>
      </w:pPr>
    </w:p>
    <w:p w:rsidR="006D14DD" w:rsidRPr="00977831" w:rsidRDefault="00D8620B" w:rsidP="006D14DD">
      <w:pPr>
        <w:pStyle w:val="a5"/>
        <w:jc w:val="both"/>
      </w:pPr>
      <w:r w:rsidRPr="00977831">
        <w:t xml:space="preserve">        </w:t>
      </w:r>
    </w:p>
    <w:p w:rsidR="00C35758" w:rsidRPr="00977831" w:rsidRDefault="00C35758" w:rsidP="00C35758">
      <w:pPr>
        <w:autoSpaceDE w:val="0"/>
        <w:autoSpaceDN w:val="0"/>
        <w:adjustRightInd w:val="0"/>
        <w:ind w:firstLine="540"/>
        <w:jc w:val="both"/>
      </w:pPr>
    </w:p>
    <w:p w:rsidR="00C35758" w:rsidRPr="00977831" w:rsidRDefault="00C35758" w:rsidP="00C35758">
      <w:pPr>
        <w:jc w:val="both"/>
      </w:pPr>
    </w:p>
    <w:p w:rsidR="00C35758" w:rsidRPr="00977831" w:rsidRDefault="00C35758" w:rsidP="00C35758">
      <w:pPr>
        <w:autoSpaceDE w:val="0"/>
      </w:pPr>
      <w:r w:rsidRPr="00977831">
        <w:br w:type="page"/>
      </w:r>
    </w:p>
    <w:p w:rsidR="00805165" w:rsidRPr="00977831" w:rsidRDefault="00C35758" w:rsidP="00805165">
      <w:pPr>
        <w:autoSpaceDE w:val="0"/>
        <w:autoSpaceDN w:val="0"/>
        <w:adjustRightInd w:val="0"/>
        <w:ind w:left="4395"/>
      </w:pPr>
      <w:r w:rsidRPr="00977831">
        <w:lastRenderedPageBreak/>
        <w:t>Приложение</w:t>
      </w:r>
      <w:r w:rsidR="00805165" w:rsidRPr="00977831">
        <w:t xml:space="preserve"> №1 </w:t>
      </w:r>
      <w:r w:rsidRPr="00977831">
        <w:t xml:space="preserve"> </w:t>
      </w:r>
    </w:p>
    <w:p w:rsidR="00805165" w:rsidRPr="00977831" w:rsidRDefault="00C35758" w:rsidP="00805165">
      <w:pPr>
        <w:autoSpaceDE w:val="0"/>
        <w:autoSpaceDN w:val="0"/>
        <w:adjustRightInd w:val="0"/>
        <w:ind w:left="4395"/>
      </w:pPr>
      <w:r w:rsidRPr="00977831">
        <w:t>к административному регламенту,</w:t>
      </w:r>
    </w:p>
    <w:p w:rsidR="00805165" w:rsidRPr="00977831" w:rsidRDefault="00C35758" w:rsidP="00805165">
      <w:pPr>
        <w:autoSpaceDE w:val="0"/>
        <w:autoSpaceDN w:val="0"/>
        <w:adjustRightInd w:val="0"/>
        <w:ind w:left="4395"/>
      </w:pPr>
      <w:r w:rsidRPr="00977831">
        <w:t xml:space="preserve"> утвержденному </w:t>
      </w:r>
      <w:r w:rsidR="00805165" w:rsidRPr="00977831">
        <w:t xml:space="preserve">постановлением администрации Ершовского  муниципального образования </w:t>
      </w:r>
    </w:p>
    <w:p w:rsidR="00805165" w:rsidRPr="00977831" w:rsidRDefault="00805165" w:rsidP="00805165">
      <w:pPr>
        <w:autoSpaceDE w:val="0"/>
        <w:autoSpaceDN w:val="0"/>
        <w:adjustRightInd w:val="0"/>
      </w:pPr>
      <w:r w:rsidRPr="00977831">
        <w:t xml:space="preserve">                                                               от        №   </w:t>
      </w:r>
    </w:p>
    <w:p w:rsidR="00C35758" w:rsidRPr="00977831" w:rsidRDefault="00C35758" w:rsidP="00C35758">
      <w:pPr>
        <w:autoSpaceDE w:val="0"/>
        <w:autoSpaceDN w:val="0"/>
        <w:adjustRightInd w:val="0"/>
        <w:ind w:left="5040" w:firstLine="540"/>
        <w:jc w:val="right"/>
      </w:pPr>
    </w:p>
    <w:p w:rsidR="00C35758" w:rsidRPr="00977831" w:rsidRDefault="00C35758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C35758" w:rsidRPr="00977831" w:rsidRDefault="00C35758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C35758" w:rsidRPr="00977831" w:rsidRDefault="00C35758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C35758" w:rsidRPr="00977831" w:rsidRDefault="00C35758" w:rsidP="00C35758">
      <w:pPr>
        <w:pStyle w:val="ConsPlusNormal"/>
        <w:suppressAutoHyphens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C35758" w:rsidRPr="00977831" w:rsidRDefault="00C35758" w:rsidP="00C35758">
      <w:pPr>
        <w:pStyle w:val="ConsPlusNormal"/>
        <w:suppressAutoHyphens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C35758" w:rsidRPr="00977831" w:rsidRDefault="00C35758" w:rsidP="00C35758">
      <w:pPr>
        <w:jc w:val="center"/>
      </w:pPr>
      <w:r w:rsidRPr="00977831">
        <w:t>ЗАЯВЛЕНИЕ</w:t>
      </w:r>
    </w:p>
    <w:p w:rsidR="00C35758" w:rsidRPr="00977831" w:rsidRDefault="00C35758" w:rsidP="00C35758">
      <w:pPr>
        <w:jc w:val="center"/>
      </w:pPr>
      <w:r w:rsidRPr="00977831">
        <w:t>(физического и юридического лица)</w:t>
      </w:r>
    </w:p>
    <w:p w:rsidR="00805165" w:rsidRPr="00977831" w:rsidRDefault="00805165" w:rsidP="00C35758">
      <w:pPr>
        <w:jc w:val="center"/>
      </w:pPr>
    </w:p>
    <w:p w:rsidR="00C35758" w:rsidRPr="00977831" w:rsidRDefault="00C35758" w:rsidP="00C35758">
      <w:pPr>
        <w:jc w:val="center"/>
      </w:pPr>
      <w:r w:rsidRPr="00977831">
        <w:rPr>
          <w:bCs/>
        </w:rPr>
        <w:t xml:space="preserve">о </w:t>
      </w:r>
      <w:r w:rsidRPr="00977831">
        <w:t xml:space="preserve">выдаче технических условий </w:t>
      </w:r>
      <w:r w:rsidR="00805165" w:rsidRPr="00977831">
        <w:t xml:space="preserve">на подключение (присоединение) объектов капитального строительства к  сетям инженерно-технического обеспечения в границах Ершовского муниципального образования </w:t>
      </w:r>
    </w:p>
    <w:p w:rsidR="00805165" w:rsidRPr="00977831" w:rsidRDefault="00805165" w:rsidP="00C35758">
      <w:pPr>
        <w:jc w:val="center"/>
      </w:pPr>
    </w:p>
    <w:p w:rsidR="006D14DD" w:rsidRPr="00977831" w:rsidRDefault="00C35758" w:rsidP="006D14DD">
      <w:pPr>
        <w:tabs>
          <w:tab w:val="left" w:pos="225"/>
        </w:tabs>
        <w:ind w:firstLine="432"/>
        <w:jc w:val="both"/>
      </w:pPr>
      <w:r w:rsidRPr="00977831">
        <w:t xml:space="preserve">Прошу выдать технические условия на </w:t>
      </w:r>
      <w:r w:rsidR="00805165" w:rsidRPr="00977831">
        <w:t xml:space="preserve"> подключение (присоединение) объекта капитального строительства к  сетям инженерно-технического обеспечения в границах Ершовского муниципального образования</w:t>
      </w:r>
    </w:p>
    <w:p w:rsidR="006D14DD" w:rsidRPr="00977831" w:rsidRDefault="00805165" w:rsidP="006D14DD">
      <w:pPr>
        <w:jc w:val="both"/>
      </w:pPr>
      <w:r w:rsidRPr="00977831">
        <w:t>Место размещения объекта</w:t>
      </w:r>
      <w:r w:rsidR="006D14DD" w:rsidRPr="00977831">
        <w:t>____________________________________________</w:t>
      </w:r>
      <w:r w:rsidRPr="00977831">
        <w:t>______</w:t>
      </w:r>
    </w:p>
    <w:p w:rsidR="00805165" w:rsidRPr="00977831" w:rsidRDefault="00805165" w:rsidP="006D14DD">
      <w:pPr>
        <w:jc w:val="both"/>
      </w:pPr>
      <w:r w:rsidRPr="00977831">
        <w:t>__________________________________________________________________________________________________________________________________________________________</w:t>
      </w:r>
    </w:p>
    <w:p w:rsidR="00C35758" w:rsidRPr="00977831" w:rsidRDefault="00C35758" w:rsidP="00C35758">
      <w:pPr>
        <w:spacing w:before="120"/>
        <w:jc w:val="both"/>
      </w:pPr>
    </w:p>
    <w:p w:rsidR="00C35758" w:rsidRPr="00977831" w:rsidRDefault="00C35758" w:rsidP="00C35758">
      <w:pPr>
        <w:spacing w:before="120"/>
        <w:jc w:val="both"/>
      </w:pPr>
      <w:r w:rsidRPr="00977831">
        <w:t xml:space="preserve">Приложение: </w:t>
      </w:r>
    </w:p>
    <w:p w:rsidR="00C35758" w:rsidRPr="00977831" w:rsidRDefault="00C35758" w:rsidP="00C35758">
      <w:pPr>
        <w:spacing w:before="120"/>
        <w:jc w:val="both"/>
      </w:pPr>
    </w:p>
    <w:p w:rsidR="00C35758" w:rsidRPr="00977831" w:rsidRDefault="00C35758" w:rsidP="00C35758">
      <w:pPr>
        <w:spacing w:before="120"/>
        <w:jc w:val="both"/>
      </w:pPr>
      <w:r w:rsidRPr="00977831">
        <w:t xml:space="preserve"> «_____» _______________ 20 ____ г.</w:t>
      </w:r>
    </w:p>
    <w:p w:rsidR="00C35758" w:rsidRPr="00977831" w:rsidRDefault="00C35758" w:rsidP="00C35758">
      <w:pPr>
        <w:ind w:firstLine="426"/>
        <w:jc w:val="both"/>
        <w:rPr>
          <w:i/>
        </w:rPr>
      </w:pPr>
      <w:r w:rsidRPr="00977831">
        <w:rPr>
          <w:i/>
        </w:rPr>
        <w:t>(дата и время подачи заявления)</w:t>
      </w:r>
    </w:p>
    <w:p w:rsidR="00C35758" w:rsidRPr="00977831" w:rsidRDefault="00C35758" w:rsidP="00C35758">
      <w:pPr>
        <w:ind w:firstLine="1675"/>
        <w:jc w:val="both"/>
        <w:rPr>
          <w:i/>
        </w:rPr>
      </w:pPr>
    </w:p>
    <w:p w:rsidR="00C35758" w:rsidRPr="00977831" w:rsidRDefault="00C35758" w:rsidP="00C35758">
      <w:pPr>
        <w:ind w:firstLine="1675"/>
        <w:jc w:val="both"/>
        <w:rPr>
          <w:i/>
        </w:rPr>
      </w:pPr>
    </w:p>
    <w:p w:rsidR="00C35758" w:rsidRPr="00977831" w:rsidRDefault="00C35758" w:rsidP="00C35758">
      <w:pPr>
        <w:jc w:val="both"/>
      </w:pPr>
      <w:r w:rsidRPr="00977831">
        <w:t>_____________________________ / _________________________________/</w:t>
      </w:r>
    </w:p>
    <w:p w:rsidR="00C35758" w:rsidRPr="00977831" w:rsidRDefault="00C35758" w:rsidP="00C35758">
      <w:pPr>
        <w:tabs>
          <w:tab w:val="left" w:pos="3960"/>
        </w:tabs>
        <w:ind w:firstLine="360"/>
        <w:jc w:val="both"/>
        <w:rPr>
          <w:i/>
        </w:rPr>
      </w:pPr>
      <w:r w:rsidRPr="00977831">
        <w:rPr>
          <w:i/>
        </w:rPr>
        <w:t xml:space="preserve">(подпись заявителя)                                   (полностью фамилия, имя и отчество     </w:t>
      </w:r>
    </w:p>
    <w:p w:rsidR="00C35758" w:rsidRPr="00977831" w:rsidRDefault="00C35758" w:rsidP="00C35758">
      <w:pPr>
        <w:tabs>
          <w:tab w:val="left" w:pos="3960"/>
        </w:tabs>
        <w:ind w:firstLine="360"/>
        <w:jc w:val="both"/>
        <w:rPr>
          <w:i/>
        </w:rPr>
      </w:pPr>
      <w:r w:rsidRPr="00977831">
        <w:rPr>
          <w:i/>
        </w:rPr>
        <w:t xml:space="preserve">                                                                           при наличии) заявителя)</w:t>
      </w:r>
    </w:p>
    <w:p w:rsidR="00C35758" w:rsidRPr="00977831" w:rsidRDefault="00C35758" w:rsidP="00C35758">
      <w:pPr>
        <w:tabs>
          <w:tab w:val="left" w:pos="3960"/>
        </w:tabs>
        <w:ind w:firstLine="360"/>
        <w:jc w:val="both"/>
        <w:rPr>
          <w:i/>
        </w:rPr>
      </w:pPr>
    </w:p>
    <w:p w:rsidR="00C35758" w:rsidRPr="00977831" w:rsidRDefault="00C35758" w:rsidP="00C35758">
      <w:pPr>
        <w:tabs>
          <w:tab w:val="left" w:pos="3960"/>
        </w:tabs>
        <w:ind w:firstLine="360"/>
        <w:jc w:val="both"/>
        <w:rPr>
          <w:i/>
        </w:rPr>
      </w:pPr>
      <w:r w:rsidRPr="00977831">
        <w:t>Контактный телефон:_____________</w:t>
      </w: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C35758">
      <w:pPr>
        <w:autoSpaceDE w:val="0"/>
        <w:autoSpaceDN w:val="0"/>
        <w:adjustRightInd w:val="0"/>
        <w:ind w:left="5760"/>
        <w:jc w:val="right"/>
        <w:outlineLvl w:val="1"/>
      </w:pPr>
    </w:p>
    <w:p w:rsidR="00805165" w:rsidRPr="00977831" w:rsidRDefault="00805165" w:rsidP="00805165">
      <w:pPr>
        <w:autoSpaceDE w:val="0"/>
        <w:autoSpaceDN w:val="0"/>
        <w:adjustRightInd w:val="0"/>
        <w:ind w:left="4395"/>
      </w:pPr>
      <w:r w:rsidRPr="00977831">
        <w:t xml:space="preserve">Приложение № 2  </w:t>
      </w:r>
    </w:p>
    <w:p w:rsidR="00805165" w:rsidRPr="00977831" w:rsidRDefault="00805165" w:rsidP="00805165">
      <w:pPr>
        <w:autoSpaceDE w:val="0"/>
        <w:autoSpaceDN w:val="0"/>
        <w:adjustRightInd w:val="0"/>
        <w:ind w:left="4395"/>
      </w:pPr>
      <w:r w:rsidRPr="00977831">
        <w:t>к административному регламенту,</w:t>
      </w:r>
    </w:p>
    <w:p w:rsidR="00805165" w:rsidRPr="00977831" w:rsidRDefault="00805165" w:rsidP="00805165">
      <w:pPr>
        <w:autoSpaceDE w:val="0"/>
        <w:autoSpaceDN w:val="0"/>
        <w:adjustRightInd w:val="0"/>
        <w:ind w:left="4395"/>
      </w:pPr>
      <w:r w:rsidRPr="00977831">
        <w:t xml:space="preserve"> утвержденному постановлением администрации Ершовского  муниципального образования </w:t>
      </w:r>
    </w:p>
    <w:p w:rsidR="00C35758" w:rsidRPr="00977831" w:rsidRDefault="00805165" w:rsidP="00805165">
      <w:pPr>
        <w:tabs>
          <w:tab w:val="left" w:pos="5245"/>
        </w:tabs>
        <w:autoSpaceDE w:val="0"/>
        <w:autoSpaceDN w:val="0"/>
        <w:adjustRightInd w:val="0"/>
        <w:outlineLvl w:val="1"/>
      </w:pPr>
      <w:r w:rsidRPr="00977831">
        <w:lastRenderedPageBreak/>
        <w:t xml:space="preserve">                                                               от        №   </w:t>
      </w:r>
    </w:p>
    <w:p w:rsidR="00805165" w:rsidRPr="00977831" w:rsidRDefault="00805165" w:rsidP="00C35758">
      <w:pPr>
        <w:autoSpaceDE w:val="0"/>
        <w:autoSpaceDN w:val="0"/>
        <w:adjustRightInd w:val="0"/>
        <w:jc w:val="center"/>
        <w:rPr>
          <w:b/>
          <w:bCs/>
        </w:rPr>
      </w:pPr>
    </w:p>
    <w:p w:rsidR="00C35758" w:rsidRPr="00977831" w:rsidRDefault="00C35758" w:rsidP="00C35758">
      <w:pPr>
        <w:autoSpaceDE w:val="0"/>
        <w:autoSpaceDN w:val="0"/>
        <w:adjustRightInd w:val="0"/>
        <w:jc w:val="center"/>
        <w:rPr>
          <w:b/>
          <w:bCs/>
        </w:rPr>
      </w:pPr>
      <w:r w:rsidRPr="00977831">
        <w:rPr>
          <w:b/>
          <w:bCs/>
        </w:rPr>
        <w:t>Блок-схема</w:t>
      </w:r>
    </w:p>
    <w:p w:rsidR="00C35758" w:rsidRPr="00977831" w:rsidRDefault="00C35758" w:rsidP="00C35758">
      <w:pPr>
        <w:jc w:val="center"/>
      </w:pPr>
      <w:r w:rsidRPr="00977831">
        <w:rPr>
          <w:b/>
        </w:rPr>
        <w:t>1. Обращение заявителя</w:t>
      </w:r>
      <w:r w:rsidR="00E56183">
        <w:rPr>
          <w:noProof/>
        </w:rPr>
        <w:pict>
          <v:line id="_x0000_s1026" style="position:absolute;left:0;text-align:left;z-index:251660288;mso-position-horizontal-relative:text;mso-position-vertical-relative:text" from="225pt,10.15pt" to="225pt,28.15pt">
            <v:stroke endarrow="block"/>
          </v:line>
        </w:pict>
      </w:r>
    </w:p>
    <w:p w:rsidR="00C35758" w:rsidRPr="00977831" w:rsidRDefault="00E56183" w:rsidP="00C35758">
      <w:r>
        <w:rPr>
          <w:noProof/>
        </w:rPr>
        <w:pict>
          <v:oval id="_x0000_s1027" style="position:absolute;margin-left:36pt;margin-top:8.75pt;width:5in;height:46.5pt;z-index:251661312">
            <v:textbox style="mso-next-textbox:#_x0000_s1027">
              <w:txbxContent>
                <w:p w:rsidR="00C35758" w:rsidRPr="00413A98" w:rsidRDefault="00C35758" w:rsidP="00C35758">
                  <w:pPr>
                    <w:ind w:left="1620"/>
                    <w:rPr>
                      <w:b/>
                    </w:rPr>
                  </w:pPr>
                  <w:proofErr w:type="gramStart"/>
                  <w:r w:rsidRPr="00413A98">
                    <w:rPr>
                      <w:b/>
                    </w:rPr>
                    <w:t>а</w:t>
                  </w:r>
                  <w:proofErr w:type="gramEnd"/>
                  <w:r w:rsidRPr="00413A98">
                    <w:rPr>
                      <w:b/>
                    </w:rPr>
                    <w:t>) лично</w:t>
                  </w:r>
                </w:p>
                <w:p w:rsidR="00C35758" w:rsidRPr="002C59C2" w:rsidRDefault="00C35758" w:rsidP="00C35758">
                  <w:pPr>
                    <w:ind w:left="1620"/>
                    <w:rPr>
                      <w:b/>
                    </w:rPr>
                  </w:pPr>
                  <w:proofErr w:type="gramStart"/>
                  <w:r w:rsidRPr="002C59C2">
                    <w:rPr>
                      <w:b/>
                    </w:rPr>
                    <w:t>б</w:t>
                  </w:r>
                  <w:proofErr w:type="gramEnd"/>
                  <w:r w:rsidRPr="002C59C2">
                    <w:rPr>
                      <w:b/>
                    </w:rPr>
                    <w:t>) по телефону</w:t>
                  </w:r>
                </w:p>
              </w:txbxContent>
            </v:textbox>
          </v:oval>
        </w:pict>
      </w:r>
    </w:p>
    <w:p w:rsidR="00C35758" w:rsidRPr="00977831" w:rsidRDefault="00C35758" w:rsidP="00C35758"/>
    <w:p w:rsidR="00C35758" w:rsidRPr="00977831" w:rsidRDefault="00C35758" w:rsidP="00C35758"/>
    <w:p w:rsidR="00C35758" w:rsidRPr="00977831" w:rsidRDefault="00E56183" w:rsidP="00C35758">
      <w:r>
        <w:rPr>
          <w:noProof/>
        </w:rPr>
        <w:pict>
          <v:line id="_x0000_s1029" style="position:absolute;z-index:251663360" from="225pt,6.95pt" to="225pt,30.65pt">
            <v:stroke endarrow="block"/>
          </v:line>
        </w:pict>
      </w:r>
    </w:p>
    <w:p w:rsidR="00C35758" w:rsidRPr="00977831" w:rsidRDefault="00E56183" w:rsidP="00C35758">
      <w:r>
        <w:rPr>
          <w:noProof/>
        </w:rPr>
        <w:pict>
          <v:rect id="_x0000_s1028" style="position:absolute;margin-left:45pt;margin-top:14.55pt;width:5in;height:58.05pt;z-index:251662336" fillcolor="silver">
            <v:fill opacity="24904f"/>
            <v:textbox style="mso-next-textbox:#_x0000_s1028">
              <w:txbxContent>
                <w:p w:rsidR="00C35758" w:rsidRPr="001B3EBC" w:rsidRDefault="00C35758" w:rsidP="00805165">
                  <w:pPr>
                    <w:shd w:val="clear" w:color="auto" w:fill="FFFFFF" w:themeFill="background1"/>
                    <w:jc w:val="center"/>
                    <w:rPr>
                      <w:sz w:val="10"/>
                      <w:szCs w:val="10"/>
                    </w:rPr>
                  </w:pPr>
                </w:p>
                <w:p w:rsidR="00C35758" w:rsidRPr="00413A98" w:rsidRDefault="00C35758" w:rsidP="00805165">
                  <w:pPr>
                    <w:shd w:val="clear" w:color="auto" w:fill="FFFFFF" w:themeFill="background1"/>
                    <w:jc w:val="both"/>
                    <w:rPr>
                      <w:b/>
                    </w:rPr>
                  </w:pPr>
                  <w:r w:rsidRPr="00413A98">
                    <w:rPr>
                      <w:b/>
                    </w:rPr>
                    <w:t xml:space="preserve">2. Прием заявления о предоставлении услуги, осмотр документов заявителя </w:t>
                  </w:r>
                </w:p>
              </w:txbxContent>
            </v:textbox>
          </v:rect>
        </w:pict>
      </w:r>
    </w:p>
    <w:p w:rsidR="00C35758" w:rsidRPr="00977831" w:rsidRDefault="00C35758" w:rsidP="00C35758"/>
    <w:p w:rsidR="00C35758" w:rsidRPr="00977831" w:rsidRDefault="00C35758" w:rsidP="00C35758"/>
    <w:p w:rsidR="00C35758" w:rsidRPr="00977831" w:rsidRDefault="00C35758" w:rsidP="00C35758"/>
    <w:p w:rsidR="00C35758" w:rsidRPr="00977831" w:rsidRDefault="00E56183" w:rsidP="00C35758">
      <w:pPr>
        <w:rPr>
          <w:i/>
        </w:rPr>
      </w:pPr>
      <w:r>
        <w:rPr>
          <w:i/>
          <w:noProof/>
        </w:rPr>
        <w:pict>
          <v:line id="_x0000_s1031" style="position:absolute;z-index:251665408" from="225pt,8.2pt" to="225pt,38.15pt">
            <v:stroke endarrow="block"/>
          </v:line>
        </w:pict>
      </w:r>
    </w:p>
    <w:p w:rsidR="00C35758" w:rsidRPr="00977831" w:rsidRDefault="00C35758" w:rsidP="00C35758">
      <w:pPr>
        <w:rPr>
          <w:i/>
        </w:rPr>
      </w:pPr>
    </w:p>
    <w:p w:rsidR="00C35758" w:rsidRPr="00977831" w:rsidRDefault="00E56183" w:rsidP="00C35758">
      <w:pPr>
        <w:rPr>
          <w:i/>
        </w:rPr>
      </w:pPr>
      <w:r>
        <w:rPr>
          <w:i/>
          <w:noProof/>
        </w:rPr>
        <w:pict>
          <v:oval id="_x0000_s1030" style="position:absolute;margin-left:26.25pt;margin-top:6pt;width:390.35pt;height:58.55pt;z-index:251664384">
            <v:textbox style="mso-next-textbox:#_x0000_s1030">
              <w:txbxContent>
                <w:p w:rsidR="00C35758" w:rsidRPr="00413A98" w:rsidRDefault="00C35758" w:rsidP="00C35758">
                  <w:pPr>
                    <w:ind w:right="15"/>
                    <w:jc w:val="both"/>
                    <w:rPr>
                      <w:b/>
                    </w:rPr>
                  </w:pPr>
                  <w:r w:rsidRPr="00413A98">
                    <w:rPr>
                      <w:b/>
                    </w:rPr>
                    <w:t>Наличие необходимых документов, их надлежащее оформление</w:t>
                  </w:r>
                </w:p>
              </w:txbxContent>
            </v:textbox>
          </v:oval>
        </w:pict>
      </w:r>
    </w:p>
    <w:p w:rsidR="00C35758" w:rsidRPr="00977831" w:rsidRDefault="00E56183" w:rsidP="00C357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26.45pt;margin-top:1.8pt;width:36pt;height:27.6pt;z-index:251672576" stroked="f">
            <v:textbox style="mso-next-textbox:#_x0000_s1038">
              <w:txbxContent>
                <w:p w:rsidR="00C35758" w:rsidRPr="008A4566" w:rsidRDefault="00C35758" w:rsidP="00C35758">
                  <w:pPr>
                    <w:rPr>
                      <w:i/>
                    </w:rPr>
                  </w:pPr>
                  <w:proofErr w:type="gramStart"/>
                  <w:r w:rsidRPr="008A4566">
                    <w:rPr>
                      <w:i/>
                    </w:rPr>
                    <w:t>нет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9pt;margin-top:6.9pt;width:27pt;height:27pt;z-index:251673600" stroked="f">
            <v:textbox style="mso-next-textbox:#_x0000_s1039">
              <w:txbxContent>
                <w:p w:rsidR="00C35758" w:rsidRPr="008A4566" w:rsidRDefault="00C35758" w:rsidP="00C35758">
                  <w:pPr>
                    <w:rPr>
                      <w:i/>
                    </w:rPr>
                  </w:pPr>
                  <w:proofErr w:type="gramStart"/>
                  <w:r w:rsidRPr="008A4566">
                    <w:rPr>
                      <w:i/>
                    </w:rPr>
                    <w:t>да</w:t>
                  </w:r>
                  <w:proofErr w:type="gramEnd"/>
                </w:p>
              </w:txbxContent>
            </v:textbox>
          </v:shape>
        </w:pict>
      </w:r>
    </w:p>
    <w:p w:rsidR="00C35758" w:rsidRPr="00977831" w:rsidRDefault="00E56183" w:rsidP="00C35758">
      <w:r>
        <w:rPr>
          <w:noProof/>
        </w:rPr>
        <w:pict>
          <v:line id="_x0000_s1045" style="position:absolute;z-index:251679744" from="462.45pt,13.3pt" to="462.45pt,66.15pt">
            <v:stroke endarrow="block"/>
          </v:line>
        </w:pict>
      </w:r>
      <w:r>
        <w:rPr>
          <w:noProof/>
        </w:rPr>
        <w:pict>
          <v:line id="_x0000_s1047" style="position:absolute;z-index:251681792" from="-5.25pt,13.3pt" to="-5.25pt,62.3pt">
            <v:stroke endarrow="block"/>
          </v:line>
        </w:pict>
      </w:r>
      <w:r>
        <w:rPr>
          <w:noProof/>
        </w:rPr>
        <w:pict>
          <v:line id="_x0000_s1044" style="position:absolute;z-index:251678720" from="417.45pt,13.3pt" to="462.45pt,13.3pt"/>
        </w:pict>
      </w:r>
      <w:r>
        <w:rPr>
          <w:noProof/>
        </w:rPr>
        <w:pict>
          <v:line id="_x0000_s1046" style="position:absolute;flip:x;z-index:251680768" from="-5.25pt,13.3pt" to="21.75pt,13.3pt"/>
        </w:pict>
      </w:r>
    </w:p>
    <w:p w:rsidR="00C35758" w:rsidRPr="00977831" w:rsidRDefault="00C35758" w:rsidP="00C35758"/>
    <w:p w:rsidR="00C35758" w:rsidRPr="00977831" w:rsidRDefault="00C35758" w:rsidP="00C35758"/>
    <w:p w:rsidR="00C35758" w:rsidRPr="00977831" w:rsidRDefault="00E56183" w:rsidP="00C35758">
      <w:r>
        <w:rPr>
          <w:noProof/>
        </w:rPr>
        <w:pict>
          <v:rect id="_x0000_s1032" style="position:absolute;margin-left:-14.25pt;margin-top:14pt;width:284.25pt;height:69.55pt;z-index:251666432" fillcolor="silver">
            <v:fill opacity="26870f"/>
            <v:textbox style="mso-next-textbox:#_x0000_s1032">
              <w:txbxContent>
                <w:p w:rsidR="00C35758" w:rsidRPr="00413A98" w:rsidRDefault="00C35758" w:rsidP="00805165">
                  <w:pPr>
                    <w:shd w:val="clear" w:color="auto" w:fill="FFFFFF" w:themeFill="background1"/>
                    <w:rPr>
                      <w:b/>
                    </w:rPr>
                  </w:pPr>
                  <w:r w:rsidRPr="003678AE">
                    <w:rPr>
                      <w:b/>
                    </w:rPr>
                    <w:t>3</w:t>
                  </w:r>
                  <w:r w:rsidRPr="00413A98">
                    <w:rPr>
                      <w:b/>
                    </w:rPr>
                    <w:t>. Проверка наличия и достаточности прилагаемых к заявлению документов, соответствие их требованиям законодательства, полномочие лица, подавшего заявление</w:t>
                  </w:r>
                </w:p>
              </w:txbxContent>
            </v:textbox>
          </v:rect>
        </w:pict>
      </w:r>
    </w:p>
    <w:p w:rsidR="00C35758" w:rsidRPr="00977831" w:rsidRDefault="00E56183" w:rsidP="00C35758">
      <w:r>
        <w:rPr>
          <w:noProof/>
        </w:rPr>
        <w:pict>
          <v:rect id="_x0000_s1037" style="position:absolute;margin-left:314.6pt;margin-top:1.75pt;width:181.5pt;height:54.7pt;z-index:251671552" fillcolor="silver">
            <v:fill opacity="18350f"/>
            <v:textbox style="mso-next-textbox:#_x0000_s1037">
              <w:txbxContent>
                <w:p w:rsidR="00C35758" w:rsidRPr="00413A98" w:rsidRDefault="00C35758" w:rsidP="00805165">
                  <w:pPr>
                    <w:shd w:val="clear" w:color="auto" w:fill="FFFFFF" w:themeFill="background1"/>
                    <w:rPr>
                      <w:b/>
                    </w:rPr>
                  </w:pPr>
                  <w:r w:rsidRPr="00413A98">
                    <w:rPr>
                      <w:b/>
                    </w:rPr>
                    <w:t xml:space="preserve">6. Принятие решения об отказе от предоставления услуги </w:t>
                  </w:r>
                </w:p>
              </w:txbxContent>
            </v:textbox>
          </v:rect>
        </w:pict>
      </w:r>
    </w:p>
    <w:p w:rsidR="00C35758" w:rsidRPr="00977831" w:rsidRDefault="00C35758" w:rsidP="00C35758"/>
    <w:p w:rsidR="00C35758" w:rsidRPr="00977831" w:rsidRDefault="00C35758" w:rsidP="00C35758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5758" w:rsidRPr="00977831" w:rsidRDefault="00C35758" w:rsidP="00C35758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5758" w:rsidRPr="00977831" w:rsidRDefault="00E56183" w:rsidP="00C35758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251668480" from="112.1pt,3.05pt" to="112.1pt,33.3pt">
            <v:stroke endarrow="block"/>
          </v:line>
        </w:pict>
      </w:r>
    </w:p>
    <w:p w:rsidR="00C35758" w:rsidRPr="00977831" w:rsidRDefault="00C35758" w:rsidP="00C35758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5758" w:rsidRPr="00977831" w:rsidRDefault="00E56183" w:rsidP="00C35758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-14.25pt;margin-top:1.1pt;width:284.25pt;height:39.75pt;z-index:251667456" fillcolor="silver">
            <v:fill opacity="26870f"/>
            <v:textbox style="mso-next-textbox:#_x0000_s1033">
              <w:txbxContent>
                <w:p w:rsidR="00C35758" w:rsidRPr="00413A98" w:rsidRDefault="00C35758" w:rsidP="00805165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413A98">
                    <w:rPr>
                      <w:b/>
                    </w:rPr>
                    <w:t xml:space="preserve">. Регистрация заявления в журнал регистрации </w:t>
                  </w:r>
                </w:p>
              </w:txbxContent>
            </v:textbox>
          </v:rect>
        </w:pict>
      </w:r>
    </w:p>
    <w:p w:rsidR="00C35758" w:rsidRPr="00977831" w:rsidRDefault="00E56183" w:rsidP="00C35758">
      <w:pPr>
        <w:pStyle w:val="ConsPlusNormal"/>
        <w:suppressAutoHyphens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pict>
          <v:line id="_x0000_s1041" style="position:absolute;left:0;text-align:left;z-index:251675648" from="112.1pt,24.75pt" to="112.1pt,52.5pt">
            <v:stroke endarrow="block"/>
          </v:line>
        </w:pict>
      </w:r>
      <w:r w:rsidR="00C35758" w:rsidRPr="00977831">
        <w:rPr>
          <w:sz w:val="24"/>
          <w:szCs w:val="24"/>
        </w:rPr>
        <w:br/>
      </w:r>
      <w:r w:rsidR="00C35758" w:rsidRPr="00977831">
        <w:rPr>
          <w:sz w:val="24"/>
          <w:szCs w:val="24"/>
        </w:rPr>
        <w:br/>
      </w:r>
    </w:p>
    <w:p w:rsidR="00C35758" w:rsidRPr="00977831" w:rsidRDefault="00C35758" w:rsidP="00C35758"/>
    <w:p w:rsidR="00C35758" w:rsidRPr="00977831" w:rsidRDefault="00E56183" w:rsidP="00C35758">
      <w:pPr>
        <w:jc w:val="right"/>
      </w:pPr>
      <w:r>
        <w:rPr>
          <w:noProof/>
        </w:rPr>
        <w:pict>
          <v:rect id="_x0000_s1035" style="position:absolute;left:0;text-align:left;margin-left:-14.25pt;margin-top:1.9pt;width:284.25pt;height:39pt;z-index:251669504" fillcolor="silver">
            <v:fill opacity="26870f"/>
            <v:textbox style="mso-next-textbox:#_x0000_s1035">
              <w:txbxContent>
                <w:p w:rsidR="00C35758" w:rsidRPr="00413A98" w:rsidRDefault="00C35758" w:rsidP="00805165">
                  <w:pPr>
                    <w:shd w:val="clear" w:color="auto" w:fill="FFFFFF" w:themeFill="background1"/>
                    <w:rPr>
                      <w:b/>
                    </w:rPr>
                  </w:pPr>
                  <w:r w:rsidRPr="00413A98">
                    <w:rPr>
                      <w:b/>
                    </w:rPr>
                    <w:t>5. Принятие решения о предоставлении услуги</w:t>
                  </w:r>
                </w:p>
              </w:txbxContent>
            </v:textbox>
          </v:rect>
        </w:pict>
      </w:r>
    </w:p>
    <w:p w:rsidR="00C35758" w:rsidRPr="00977831" w:rsidRDefault="00C35758" w:rsidP="00C35758">
      <w:pPr>
        <w:jc w:val="right"/>
      </w:pPr>
    </w:p>
    <w:p w:rsidR="00C35758" w:rsidRPr="00977831" w:rsidRDefault="00E56183" w:rsidP="00C35758">
      <w:pPr>
        <w:jc w:val="right"/>
      </w:pPr>
      <w:r>
        <w:rPr>
          <w:noProof/>
        </w:rPr>
        <w:pict>
          <v:line id="_x0000_s1036" style="position:absolute;left:0;text-align:left;z-index:251670528" from="108.35pt,8.7pt" to="108.35pt,31.95pt">
            <v:stroke endarrow="block"/>
          </v:line>
        </w:pict>
      </w:r>
    </w:p>
    <w:p w:rsidR="00C35758" w:rsidRPr="00977831" w:rsidRDefault="00C35758" w:rsidP="00C35758">
      <w:pPr>
        <w:jc w:val="right"/>
      </w:pPr>
    </w:p>
    <w:p w:rsidR="00C35758" w:rsidRPr="00977831" w:rsidRDefault="00E56183" w:rsidP="00C35758">
      <w:pPr>
        <w:jc w:val="right"/>
      </w:pPr>
      <w:r>
        <w:rPr>
          <w:noProof/>
        </w:rPr>
        <w:pict>
          <v:rect id="_x0000_s1040" style="position:absolute;left:0;text-align:left;margin-left:-14.25pt;margin-top:-.25pt;width:4in;height:50.65pt;flip:y;z-index:251674624" fillcolor="silver">
            <v:fill opacity="26870f"/>
            <v:textbox style="mso-next-textbox:#_x0000_s1040">
              <w:txbxContent>
                <w:p w:rsidR="00C35758" w:rsidRPr="00204085" w:rsidRDefault="00C35758" w:rsidP="00805165">
                  <w:pPr>
                    <w:shd w:val="clear" w:color="auto" w:fill="FFFFFF" w:themeFill="background1"/>
                    <w:rPr>
                      <w:b/>
                      <w:sz w:val="10"/>
                      <w:szCs w:val="10"/>
                    </w:rPr>
                  </w:pPr>
                </w:p>
                <w:p w:rsidR="00C35758" w:rsidRPr="00413A98" w:rsidRDefault="00C35758" w:rsidP="00805165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413A98">
                    <w:rPr>
                      <w:b/>
                    </w:rPr>
                    <w:t xml:space="preserve">7. Подготовка технических условий </w:t>
                  </w:r>
                </w:p>
              </w:txbxContent>
            </v:textbox>
          </v:rect>
        </w:pict>
      </w:r>
    </w:p>
    <w:p w:rsidR="00C35758" w:rsidRPr="00977831" w:rsidRDefault="00C35758" w:rsidP="00C35758">
      <w:pPr>
        <w:jc w:val="right"/>
      </w:pPr>
    </w:p>
    <w:p w:rsidR="00C35758" w:rsidRPr="00977831" w:rsidRDefault="00C35758" w:rsidP="00C35758">
      <w:pPr>
        <w:jc w:val="right"/>
      </w:pPr>
    </w:p>
    <w:p w:rsidR="00C35758" w:rsidRPr="00977831" w:rsidRDefault="00E56183" w:rsidP="00C35758">
      <w:pPr>
        <w:jc w:val="right"/>
      </w:pPr>
      <w:r>
        <w:rPr>
          <w:noProof/>
        </w:rPr>
        <w:pict>
          <v:line id="_x0000_s1042" style="position:absolute;left:0;text-align:left;z-index:251676672" from="108.35pt,2.1pt" to="108.35pt,37pt">
            <v:stroke endarrow="block"/>
          </v:line>
        </w:pict>
      </w:r>
    </w:p>
    <w:p w:rsidR="00C35758" w:rsidRPr="00977831" w:rsidRDefault="00C35758" w:rsidP="00C35758">
      <w:pPr>
        <w:jc w:val="right"/>
      </w:pPr>
    </w:p>
    <w:p w:rsidR="00C35758" w:rsidRPr="00977831" w:rsidRDefault="00E56183" w:rsidP="00C35758">
      <w:pPr>
        <w:jc w:val="right"/>
      </w:pPr>
      <w:r>
        <w:rPr>
          <w:noProof/>
        </w:rPr>
        <w:pict>
          <v:rect id="_x0000_s1043" style="position:absolute;left:0;text-align:left;margin-left:-9pt;margin-top:4.8pt;width:4in;height:62.05pt;z-index:251677696" fillcolor="silver">
            <v:fill opacity="26870f"/>
            <v:textbox style="mso-next-textbox:#_x0000_s1043">
              <w:txbxContent>
                <w:p w:rsidR="00C35758" w:rsidRPr="00413A98" w:rsidRDefault="00C35758" w:rsidP="00805165">
                  <w:pPr>
                    <w:shd w:val="clear" w:color="auto" w:fill="FFFFFF" w:themeFill="background1"/>
                    <w:rPr>
                      <w:b/>
                    </w:rPr>
                  </w:pPr>
                  <w:r w:rsidRPr="00413A98">
                    <w:rPr>
                      <w:b/>
                    </w:rPr>
                    <w:t xml:space="preserve">8. Выдача технических условий либо письменного отказа в выдаче технических условий при отсутствии возможности подключения объекта к сетям </w:t>
                  </w:r>
                </w:p>
              </w:txbxContent>
            </v:textbox>
          </v:rect>
        </w:pict>
      </w:r>
    </w:p>
    <w:p w:rsidR="00C35758" w:rsidRPr="00977831" w:rsidRDefault="00C35758" w:rsidP="00C35758">
      <w:pPr>
        <w:jc w:val="right"/>
      </w:pPr>
    </w:p>
    <w:p w:rsidR="00C35758" w:rsidRPr="00977831" w:rsidRDefault="00C35758" w:rsidP="00C35758">
      <w:pPr>
        <w:jc w:val="right"/>
      </w:pPr>
    </w:p>
    <w:p w:rsidR="00C35758" w:rsidRPr="00977831" w:rsidRDefault="00C35758" w:rsidP="00C35758">
      <w:pPr>
        <w:jc w:val="right"/>
      </w:pPr>
    </w:p>
    <w:p w:rsidR="00C35758" w:rsidRPr="00977831" w:rsidRDefault="00C35758" w:rsidP="00C35758"/>
    <w:p w:rsidR="00C35758" w:rsidRPr="00977831" w:rsidRDefault="00C35758" w:rsidP="00C35758">
      <w:pPr>
        <w:jc w:val="right"/>
      </w:pPr>
    </w:p>
    <w:p w:rsidR="00046A86" w:rsidRPr="00977831" w:rsidRDefault="00046A86"/>
    <w:sectPr w:rsidR="00046A86" w:rsidRPr="00977831" w:rsidSect="008051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58"/>
    <w:rsid w:val="0000237D"/>
    <w:rsid w:val="00011003"/>
    <w:rsid w:val="00046A86"/>
    <w:rsid w:val="00076CC8"/>
    <w:rsid w:val="000B3531"/>
    <w:rsid w:val="00106F15"/>
    <w:rsid w:val="00125915"/>
    <w:rsid w:val="00132552"/>
    <w:rsid w:val="001F2798"/>
    <w:rsid w:val="002F03D0"/>
    <w:rsid w:val="00325863"/>
    <w:rsid w:val="0042578F"/>
    <w:rsid w:val="00433AEE"/>
    <w:rsid w:val="004A6BFE"/>
    <w:rsid w:val="004D003D"/>
    <w:rsid w:val="005257A6"/>
    <w:rsid w:val="00531409"/>
    <w:rsid w:val="00564451"/>
    <w:rsid w:val="00583AC2"/>
    <w:rsid w:val="005A2716"/>
    <w:rsid w:val="005A6841"/>
    <w:rsid w:val="006D14DD"/>
    <w:rsid w:val="006D479B"/>
    <w:rsid w:val="006F44CB"/>
    <w:rsid w:val="007E2C3F"/>
    <w:rsid w:val="007E741A"/>
    <w:rsid w:val="00805165"/>
    <w:rsid w:val="008137DD"/>
    <w:rsid w:val="00874704"/>
    <w:rsid w:val="008825B4"/>
    <w:rsid w:val="009333BA"/>
    <w:rsid w:val="00950337"/>
    <w:rsid w:val="00977831"/>
    <w:rsid w:val="00A3038B"/>
    <w:rsid w:val="00A5137C"/>
    <w:rsid w:val="00A92747"/>
    <w:rsid w:val="00AB3BE5"/>
    <w:rsid w:val="00AC24FA"/>
    <w:rsid w:val="00AE1C92"/>
    <w:rsid w:val="00B0709C"/>
    <w:rsid w:val="00B34FD4"/>
    <w:rsid w:val="00B6650F"/>
    <w:rsid w:val="00C35758"/>
    <w:rsid w:val="00C4524E"/>
    <w:rsid w:val="00C51A34"/>
    <w:rsid w:val="00CE15AB"/>
    <w:rsid w:val="00CF74B6"/>
    <w:rsid w:val="00D6572E"/>
    <w:rsid w:val="00D8620B"/>
    <w:rsid w:val="00DC0D5A"/>
    <w:rsid w:val="00DE642F"/>
    <w:rsid w:val="00E456E1"/>
    <w:rsid w:val="00E56183"/>
    <w:rsid w:val="00E92070"/>
    <w:rsid w:val="00F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  <w15:docId w15:val="{A67C5C1E-6BFE-4532-BFE0-1420B61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5758"/>
    <w:pPr>
      <w:ind w:left="720"/>
      <w:contextualSpacing/>
    </w:pPr>
  </w:style>
  <w:style w:type="paragraph" w:customStyle="1" w:styleId="ConsPlusNormal">
    <w:name w:val="ConsPlusNormal"/>
    <w:link w:val="ConsPlusNormal0"/>
    <w:rsid w:val="00C357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C35758"/>
    <w:rPr>
      <w:i/>
      <w:iCs/>
    </w:rPr>
  </w:style>
  <w:style w:type="character" w:customStyle="1" w:styleId="FontStyle46">
    <w:name w:val="Font Style46"/>
    <w:basedOn w:val="a0"/>
    <w:rsid w:val="00C35758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C35758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C357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qFormat/>
    <w:rsid w:val="00CE15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CE1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DE642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E741A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262EF"/>
    <w:pPr>
      <w:suppressAutoHyphens w:val="0"/>
      <w:spacing w:before="100" w:beforeAutospacing="1" w:after="115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3EDB37C58C0421E3D54C3078550C0FDB7D971A4803B4B6B73CD1F83413553mE7C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68253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68253" TargetMode="External"/><Relationship Id="rId11" Type="http://schemas.openxmlformats.org/officeDocument/2006/relationships/hyperlink" Target="consultantplus://offline/ref=57E2AC3561E0C05D1FE28B95DA33D055DB3DB57BF4A1C48DD207A859C21EAD0F9B04786Er5Y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9F0DB4733DDACEA3AF6B567E16BFF92AA32E3F857264F0C78E90DFD6BC7F2CAD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1D67-DF05-4F3C-AFD6-E52D6ED6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29</cp:revision>
  <dcterms:created xsi:type="dcterms:W3CDTF">2015-05-25T04:22:00Z</dcterms:created>
  <dcterms:modified xsi:type="dcterms:W3CDTF">2016-03-14T01:55:00Z</dcterms:modified>
</cp:coreProperties>
</file>